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5A" w:rsidRDefault="00872A5A" w:rsidP="00872A5A">
      <w:pPr>
        <w:pStyle w:val="Titolo2"/>
        <w:keepLines w:val="0"/>
        <w:suppressAutoHyphens/>
        <w:spacing w:before="0" w:after="200" w:line="240" w:lineRule="auto"/>
        <w:jc w:val="center"/>
        <w:rPr>
          <w:rFonts w:ascii="Arial" w:hAnsi="Arial"/>
          <w:color w:val="000000"/>
          <w:sz w:val="20"/>
          <w:szCs w:val="20"/>
        </w:rPr>
      </w:pPr>
    </w:p>
    <w:p w:rsidR="00923C77" w:rsidRPr="00103516" w:rsidRDefault="00872A5A" w:rsidP="00872A5A">
      <w:pPr>
        <w:pStyle w:val="Titolo2"/>
        <w:keepLines w:val="0"/>
        <w:suppressAutoHyphens/>
        <w:spacing w:before="0" w:line="240" w:lineRule="auto"/>
        <w:jc w:val="center"/>
        <w:rPr>
          <w:rFonts w:ascii="Arial" w:hAnsi="Arial"/>
          <w:color w:val="000000"/>
          <w:sz w:val="20"/>
          <w:szCs w:val="20"/>
        </w:rPr>
      </w:pPr>
      <w:r>
        <w:rPr>
          <w:rFonts w:ascii="Arial" w:hAnsi="Arial"/>
          <w:color w:val="000000"/>
          <w:sz w:val="20"/>
          <w:szCs w:val="20"/>
        </w:rPr>
        <w:t xml:space="preserve">           </w:t>
      </w:r>
      <w:r>
        <w:rPr>
          <w:rFonts w:ascii="Arial" w:hAnsi="Arial" w:cs="Arial"/>
          <w:noProof/>
          <w:color w:val="0000FF"/>
          <w:lang w:eastAsia="it-IT"/>
        </w:rPr>
        <w:drawing>
          <wp:inline distT="0" distB="0" distL="0" distR="0" wp14:anchorId="30D42078" wp14:editId="54EE7342">
            <wp:extent cx="533400" cy="485775"/>
            <wp:effectExtent l="0" t="0" r="0" b="9525"/>
            <wp:docPr id="5" name="Immagine 5" descr="stemma_repubblica_italian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4E5uuDenmSJgM:" descr="stemma_repubblica_italiana_colo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color w:val="000000"/>
          <w:sz w:val="20"/>
          <w:szCs w:val="20"/>
        </w:rPr>
        <w:t xml:space="preserve">                     </w:t>
      </w:r>
      <w:r w:rsidRPr="00872A5A">
        <w:rPr>
          <w:noProof/>
          <w:sz w:val="22"/>
          <w:szCs w:val="22"/>
          <w:lang w:eastAsia="it-IT"/>
        </w:rPr>
        <w:drawing>
          <wp:inline distT="0" distB="0" distL="0" distR="0" wp14:anchorId="6579599C" wp14:editId="7B6FA8FC">
            <wp:extent cx="2524125" cy="571500"/>
            <wp:effectExtent l="0" t="0" r="0" b="0"/>
            <wp:docPr id="3" name="Immagine 3" descr="Il Programma europeo per l’istruzione, la formazione, la gioventù e l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rogramma europeo per l’istruzione, la formazione, la gioventù e lo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571500"/>
                    </a:xfrm>
                    <a:prstGeom prst="rect">
                      <a:avLst/>
                    </a:prstGeom>
                    <a:noFill/>
                    <a:ln>
                      <a:noFill/>
                    </a:ln>
                  </pic:spPr>
                </pic:pic>
              </a:graphicData>
            </a:graphic>
          </wp:inline>
        </w:drawing>
      </w:r>
      <w:r w:rsidR="00575FEA">
        <w:rPr>
          <w:rFonts w:ascii="Arial" w:hAnsi="Arial"/>
          <w:noProof/>
          <w:color w:val="000000"/>
          <w:sz w:val="20"/>
          <w:szCs w:val="20"/>
          <w:lang w:eastAsia="it-IT"/>
        </w:rPr>
        <w:drawing>
          <wp:anchor distT="0" distB="0" distL="0" distR="0" simplePos="0" relativeHeight="251658240" behindDoc="0" locked="0" layoutInCell="1" allowOverlap="1" wp14:anchorId="05B2BA4B" wp14:editId="34A194B5">
            <wp:simplePos x="0" y="0"/>
            <wp:positionH relativeFrom="page">
              <wp:posOffset>5886450</wp:posOffset>
            </wp:positionH>
            <wp:positionV relativeFrom="page">
              <wp:posOffset>504825</wp:posOffset>
            </wp:positionV>
            <wp:extent cx="1181100" cy="771525"/>
            <wp:effectExtent l="0" t="0" r="0" b="9525"/>
            <wp:wrapSquare wrapText="largest"/>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8"/>
                    <a:stretch>
                      <a:fillRect/>
                    </a:stretch>
                  </pic:blipFill>
                  <pic:spPr bwMode="auto">
                    <a:xfrm>
                      <a:off x="0" y="0"/>
                      <a:ext cx="1181100" cy="771525"/>
                    </a:xfrm>
                    <a:prstGeom prst="rect">
                      <a:avLst/>
                    </a:prstGeom>
                  </pic:spPr>
                </pic:pic>
              </a:graphicData>
            </a:graphic>
            <wp14:sizeRelH relativeFrom="margin">
              <wp14:pctWidth>0</wp14:pctWidth>
            </wp14:sizeRelH>
          </wp:anchor>
        </w:drawing>
      </w:r>
    </w:p>
    <w:p w:rsidR="00EF7B24" w:rsidRPr="00EF7B24" w:rsidRDefault="00103516" w:rsidP="00872A5A">
      <w:pPr>
        <w:pStyle w:val="Titolo2"/>
        <w:numPr>
          <w:ilvl w:val="1"/>
          <w:numId w:val="1"/>
        </w:numPr>
        <w:suppressAutoHyphens/>
        <w:spacing w:before="0" w:line="240" w:lineRule="auto"/>
        <w:jc w:val="center"/>
        <w:rPr>
          <w:rFonts w:ascii="Times New Roman" w:hAnsi="Times New Roman" w:cs="Times New Roman"/>
          <w:color w:val="0070C0"/>
          <w:sz w:val="28"/>
          <w:szCs w:val="28"/>
        </w:rPr>
      </w:pPr>
      <w:r w:rsidRPr="00103516">
        <w:rPr>
          <w:rFonts w:ascii="Arial" w:hAnsi="Arial"/>
          <w:color w:val="000000"/>
          <w:spacing w:val="40"/>
          <w:sz w:val="20"/>
          <w:szCs w:val="20"/>
        </w:rPr>
        <w:t xml:space="preserve">  </w:t>
      </w:r>
      <w:r w:rsidR="00872A5A">
        <w:rPr>
          <w:rFonts w:ascii="Arial" w:hAnsi="Arial"/>
          <w:color w:val="000000"/>
          <w:spacing w:val="40"/>
          <w:sz w:val="20"/>
          <w:szCs w:val="20"/>
        </w:rPr>
        <w:t xml:space="preserve">  </w:t>
      </w:r>
    </w:p>
    <w:p w:rsidR="00923C77" w:rsidRPr="00103516" w:rsidRDefault="00125002" w:rsidP="00872A5A">
      <w:pPr>
        <w:pStyle w:val="Titolo2"/>
        <w:numPr>
          <w:ilvl w:val="1"/>
          <w:numId w:val="1"/>
        </w:numPr>
        <w:suppressAutoHyphens/>
        <w:spacing w:before="0" w:line="240" w:lineRule="auto"/>
        <w:jc w:val="center"/>
        <w:rPr>
          <w:rFonts w:ascii="Times New Roman" w:hAnsi="Times New Roman" w:cs="Times New Roman"/>
          <w:color w:val="0070C0"/>
          <w:sz w:val="28"/>
          <w:szCs w:val="28"/>
        </w:rPr>
      </w:pPr>
      <w:r w:rsidRPr="00103516">
        <w:rPr>
          <w:rFonts w:ascii="Times New Roman" w:hAnsi="Times New Roman" w:cs="Times New Roman"/>
          <w:color w:val="0070C0"/>
          <w:spacing w:val="40"/>
          <w:sz w:val="28"/>
          <w:szCs w:val="28"/>
        </w:rPr>
        <w:t>ISTITUTO COMPRENSIVO</w:t>
      </w:r>
    </w:p>
    <w:p w:rsidR="00923C77" w:rsidRPr="00103516" w:rsidRDefault="00125002" w:rsidP="00103516">
      <w:pPr>
        <w:pStyle w:val="Titolo2"/>
        <w:numPr>
          <w:ilvl w:val="1"/>
          <w:numId w:val="1"/>
        </w:numPr>
        <w:suppressAutoHyphens/>
        <w:spacing w:before="0" w:line="240" w:lineRule="auto"/>
        <w:rPr>
          <w:rFonts w:ascii="Times New Roman" w:hAnsi="Times New Roman" w:cs="Times New Roman"/>
          <w:color w:val="0070C0"/>
          <w:sz w:val="28"/>
          <w:szCs w:val="28"/>
        </w:rPr>
      </w:pPr>
      <w:r w:rsidRPr="00103516">
        <w:rPr>
          <w:rFonts w:ascii="Times New Roman" w:hAnsi="Times New Roman" w:cs="Times New Roman"/>
          <w:color w:val="0070C0"/>
          <w:spacing w:val="40"/>
          <w:sz w:val="20"/>
          <w:szCs w:val="20"/>
        </w:rPr>
        <w:t xml:space="preserve">                     </w:t>
      </w:r>
      <w:r w:rsidRPr="00103516">
        <w:rPr>
          <w:rFonts w:ascii="Times New Roman" w:hAnsi="Times New Roman" w:cs="Times New Roman"/>
          <w:color w:val="0070C0"/>
          <w:spacing w:val="40"/>
          <w:sz w:val="28"/>
          <w:szCs w:val="28"/>
        </w:rPr>
        <w:t xml:space="preserve">PANICALE </w:t>
      </w:r>
      <w:r w:rsidR="00575FEA">
        <w:rPr>
          <w:rFonts w:ascii="Times New Roman" w:hAnsi="Times New Roman" w:cs="Times New Roman"/>
          <w:color w:val="0070C0"/>
          <w:spacing w:val="40"/>
          <w:sz w:val="28"/>
          <w:szCs w:val="28"/>
        </w:rPr>
        <w:t>-</w:t>
      </w:r>
      <w:r w:rsidRPr="00103516">
        <w:rPr>
          <w:rFonts w:ascii="Times New Roman" w:hAnsi="Times New Roman" w:cs="Times New Roman"/>
          <w:color w:val="0070C0"/>
          <w:spacing w:val="40"/>
          <w:sz w:val="28"/>
          <w:szCs w:val="28"/>
        </w:rPr>
        <w:t xml:space="preserve"> PIEGARO - PACIANO</w:t>
      </w:r>
    </w:p>
    <w:p w:rsidR="00923C77" w:rsidRPr="00575FEA" w:rsidRDefault="00125002" w:rsidP="00575FEA">
      <w:pPr>
        <w:pStyle w:val="Titolo2"/>
        <w:keepLines w:val="0"/>
        <w:tabs>
          <w:tab w:val="left" w:pos="505"/>
        </w:tabs>
        <w:suppressAutoHyphens/>
        <w:spacing w:before="0" w:line="240" w:lineRule="auto"/>
        <w:jc w:val="center"/>
        <w:rPr>
          <w:rFonts w:ascii="Times New Roman" w:hAnsi="Times New Roman" w:cs="Times New Roman"/>
          <w:color w:val="000000"/>
          <w:spacing w:val="40"/>
          <w:sz w:val="20"/>
          <w:szCs w:val="20"/>
        </w:rPr>
      </w:pPr>
      <w:r w:rsidRPr="00575FEA">
        <w:rPr>
          <w:rFonts w:ascii="Times New Roman" w:hAnsi="Times New Roman" w:cs="Times New Roman"/>
          <w:color w:val="000000"/>
          <w:spacing w:val="40"/>
          <w:sz w:val="20"/>
          <w:szCs w:val="20"/>
        </w:rPr>
        <w:t xml:space="preserve">SCUOLE DELL’INFANZIA </w:t>
      </w:r>
      <w:r w:rsidR="00575FEA" w:rsidRPr="00575FEA">
        <w:rPr>
          <w:rFonts w:ascii="Times New Roman" w:hAnsi="Times New Roman" w:cs="Times New Roman"/>
          <w:color w:val="000000"/>
          <w:spacing w:val="40"/>
          <w:sz w:val="20"/>
          <w:szCs w:val="20"/>
        </w:rPr>
        <w:t>-</w:t>
      </w:r>
      <w:r w:rsidRPr="00575FEA">
        <w:rPr>
          <w:rFonts w:ascii="Times New Roman" w:hAnsi="Times New Roman" w:cs="Times New Roman"/>
          <w:color w:val="000000"/>
          <w:spacing w:val="40"/>
          <w:sz w:val="20"/>
          <w:szCs w:val="20"/>
        </w:rPr>
        <w:t xml:space="preserve"> PRIMARIA </w:t>
      </w:r>
      <w:r w:rsidR="00575FEA" w:rsidRPr="00575FEA">
        <w:rPr>
          <w:rFonts w:ascii="Times New Roman" w:hAnsi="Times New Roman" w:cs="Times New Roman"/>
          <w:color w:val="000000"/>
          <w:spacing w:val="40"/>
          <w:sz w:val="20"/>
          <w:szCs w:val="20"/>
        </w:rPr>
        <w:t>-</w:t>
      </w:r>
      <w:r w:rsidR="00575FEA">
        <w:rPr>
          <w:rFonts w:ascii="Times New Roman" w:hAnsi="Times New Roman" w:cs="Times New Roman"/>
          <w:color w:val="000000"/>
          <w:spacing w:val="40"/>
          <w:sz w:val="20"/>
          <w:szCs w:val="20"/>
        </w:rPr>
        <w:t xml:space="preserve"> SECONDARIA DI I° </w:t>
      </w:r>
      <w:r w:rsidRPr="00575FEA">
        <w:rPr>
          <w:rFonts w:ascii="Times New Roman" w:hAnsi="Times New Roman" w:cs="Times New Roman"/>
          <w:color w:val="000000"/>
          <w:spacing w:val="40"/>
          <w:sz w:val="20"/>
          <w:szCs w:val="20"/>
        </w:rPr>
        <w:t>GRADO</w:t>
      </w:r>
    </w:p>
    <w:p w:rsidR="00923C77" w:rsidRPr="00103516" w:rsidRDefault="00125002" w:rsidP="00103516">
      <w:pPr>
        <w:pStyle w:val="Titolo6"/>
        <w:spacing w:before="0" w:line="240" w:lineRule="auto"/>
        <w:rPr>
          <w:rFonts w:ascii="Times New Roman" w:hAnsi="Times New Roman" w:cs="Times New Roman"/>
          <w:color w:val="000000"/>
        </w:rPr>
      </w:pPr>
      <w:r w:rsidRPr="00103516">
        <w:rPr>
          <w:rFonts w:ascii="Times New Roman" w:hAnsi="Times New Roman" w:cs="Times New Roman"/>
          <w:color w:val="000000"/>
          <w:spacing w:val="20"/>
        </w:rPr>
        <w:t xml:space="preserve">  Via Picasso, 2 - 06068 Tavernelle (Perugia) – </w:t>
      </w:r>
      <w:proofErr w:type="spellStart"/>
      <w:r w:rsidRPr="00103516">
        <w:rPr>
          <w:rFonts w:ascii="Times New Roman" w:eastAsia="Wingdings" w:hAnsi="Times New Roman" w:cs="Times New Roman"/>
          <w:color w:val="000000"/>
          <w:spacing w:val="20"/>
        </w:rPr>
        <w:t>Tel</w:t>
      </w:r>
      <w:proofErr w:type="spellEnd"/>
      <w:r w:rsidRPr="00103516">
        <w:rPr>
          <w:rFonts w:ascii="Times New Roman" w:eastAsia="Wingdings" w:hAnsi="Times New Roman" w:cs="Times New Roman"/>
          <w:color w:val="000000"/>
          <w:spacing w:val="20"/>
        </w:rPr>
        <w:t>/</w:t>
      </w:r>
      <w:r w:rsidRPr="00103516">
        <w:rPr>
          <w:rFonts w:ascii="Times New Roman" w:hAnsi="Times New Roman" w:cs="Times New Roman"/>
          <w:color w:val="000000"/>
          <w:spacing w:val="20"/>
        </w:rPr>
        <w:t xml:space="preserve">Fax 075-832282 – C.F. 94164560545 </w:t>
      </w:r>
    </w:p>
    <w:p w:rsidR="00923C77" w:rsidRPr="005651BE" w:rsidRDefault="005A3AA6" w:rsidP="00103516">
      <w:pPr>
        <w:pStyle w:val="Titolo6"/>
        <w:spacing w:before="0" w:line="240" w:lineRule="auto"/>
        <w:jc w:val="center"/>
        <w:rPr>
          <w:rFonts w:ascii="Times New Roman" w:hAnsi="Times New Roman" w:cs="Times New Roman"/>
        </w:rPr>
      </w:pPr>
      <w:hyperlink r:id="rId9">
        <w:r w:rsidR="00125002" w:rsidRPr="005651BE">
          <w:rPr>
            <w:rStyle w:val="CollegamentoInternet"/>
            <w:rFonts w:ascii="Times New Roman" w:hAnsi="Times New Roman" w:cs="Times New Roman"/>
            <w:i w:val="0"/>
            <w:iCs w:val="0"/>
            <w:color w:val="000000"/>
            <w:spacing w:val="20"/>
          </w:rPr>
          <w:t>pgic870005@istruzione.it</w:t>
        </w:r>
      </w:hyperlink>
      <w:r w:rsidR="00125002" w:rsidRPr="005651BE">
        <w:rPr>
          <w:rFonts w:ascii="Times New Roman" w:hAnsi="Times New Roman" w:cs="Times New Roman"/>
          <w:i w:val="0"/>
          <w:color w:val="000000"/>
          <w:spacing w:val="20"/>
        </w:rPr>
        <w:t xml:space="preserve"> –</w:t>
      </w:r>
      <w:proofErr w:type="spellStart"/>
      <w:r w:rsidR="00125002" w:rsidRPr="005651BE">
        <w:rPr>
          <w:rFonts w:ascii="Times New Roman" w:hAnsi="Times New Roman" w:cs="Times New Roman"/>
          <w:i w:val="0"/>
          <w:color w:val="000000"/>
          <w:spacing w:val="20"/>
        </w:rPr>
        <w:t>pec</w:t>
      </w:r>
      <w:proofErr w:type="spellEnd"/>
      <w:r w:rsidR="00125002" w:rsidRPr="005651BE">
        <w:rPr>
          <w:rFonts w:ascii="Times New Roman" w:hAnsi="Times New Roman" w:cs="Times New Roman"/>
          <w:i w:val="0"/>
          <w:color w:val="000000"/>
          <w:spacing w:val="20"/>
        </w:rPr>
        <w:t xml:space="preserve">: </w:t>
      </w:r>
      <w:hyperlink r:id="rId10">
        <w:r w:rsidR="00125002" w:rsidRPr="005651BE">
          <w:rPr>
            <w:rStyle w:val="CollegamentoInternet"/>
            <w:rFonts w:ascii="Times New Roman" w:hAnsi="Times New Roman" w:cs="Times New Roman"/>
          </w:rPr>
          <w:t>pgic870005@pec.istruzione.it</w:t>
        </w:r>
      </w:hyperlink>
      <w:r w:rsidR="00125002" w:rsidRPr="005651BE">
        <w:rPr>
          <w:rFonts w:ascii="Times New Roman" w:hAnsi="Times New Roman" w:cs="Times New Roman"/>
          <w:i w:val="0"/>
          <w:color w:val="000000"/>
          <w:spacing w:val="20"/>
        </w:rPr>
        <w:t xml:space="preserve"> -</w:t>
      </w:r>
      <w:hyperlink r:id="rId11">
        <w:r w:rsidR="00125002" w:rsidRPr="005651BE">
          <w:rPr>
            <w:rStyle w:val="CollegamentoInternet"/>
            <w:rFonts w:ascii="Times New Roman" w:eastAsia="Times New Roman" w:hAnsi="Times New Roman" w:cs="Times New Roman"/>
            <w:iCs w:val="0"/>
            <w:color w:val="000000"/>
            <w:lang w:eastAsia="ar-SA"/>
          </w:rPr>
          <w:t>www.icpanicaletavernelle.gov.i</w:t>
        </w:r>
      </w:hyperlink>
      <w:r w:rsidR="00125002" w:rsidRPr="005651BE">
        <w:rPr>
          <w:rFonts w:ascii="Times New Roman" w:eastAsia="Times New Roman" w:hAnsi="Times New Roman" w:cs="Times New Roman"/>
          <w:iCs w:val="0"/>
          <w:color w:val="000000"/>
          <w:u w:val="single"/>
          <w:lang w:eastAsia="ar-SA"/>
        </w:rPr>
        <w:t>t</w:t>
      </w:r>
    </w:p>
    <w:p w:rsidR="005651BE" w:rsidRPr="005651BE" w:rsidRDefault="00125002" w:rsidP="005651BE">
      <w:pPr>
        <w:rPr>
          <w:rFonts w:asciiTheme="minorHAnsi" w:eastAsiaTheme="minorHAnsi" w:hAnsiTheme="minorHAnsi" w:cstheme="minorBidi"/>
          <w:lang w:val="en-US"/>
        </w:rPr>
      </w:pPr>
      <w:r>
        <w:rPr>
          <w:lang w:val="en-US"/>
        </w:rPr>
        <w:t xml:space="preserve">      </w:t>
      </w:r>
      <w:r w:rsidR="00574AF3" w:rsidRPr="00574AF3">
        <w:rPr>
          <w:rFonts w:asciiTheme="minorHAnsi" w:eastAsiaTheme="minorHAnsi" w:hAnsiTheme="minorHAnsi" w:cstheme="minorBidi"/>
          <w:lang w:val="en-US"/>
        </w:rPr>
        <w:t xml:space="preserve">       </w:t>
      </w:r>
      <w:r w:rsidR="00574AF3" w:rsidRPr="00574AF3">
        <w:rPr>
          <w:rFonts w:asciiTheme="minorHAnsi" w:eastAsiaTheme="minorHAnsi" w:hAnsiTheme="minorHAnsi" w:cstheme="minorBidi"/>
          <w:noProof/>
          <w:lang w:eastAsia="it-IT"/>
        </w:rPr>
        <w:drawing>
          <wp:inline distT="0" distB="0" distL="0" distR="0" wp14:anchorId="741FEC0F" wp14:editId="07AFF43D">
            <wp:extent cx="5876925" cy="1295400"/>
            <wp:effectExtent l="0" t="0" r="9525" b="0"/>
            <wp:docPr id="2" name="Immagine 2" descr="C:\Users\Scuola15\Desktop\logo_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ola15\Desktop\logo_p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1295400"/>
                    </a:xfrm>
                    <a:prstGeom prst="rect">
                      <a:avLst/>
                    </a:prstGeom>
                    <a:noFill/>
                    <a:ln>
                      <a:noFill/>
                    </a:ln>
                  </pic:spPr>
                </pic:pic>
              </a:graphicData>
            </a:graphic>
          </wp:inline>
        </w:drawing>
      </w:r>
    </w:p>
    <w:p w:rsidR="005651BE" w:rsidRPr="005651BE" w:rsidRDefault="005651BE" w:rsidP="005651BE">
      <w:pPr>
        <w:spacing w:after="60" w:line="240" w:lineRule="auto"/>
        <w:jc w:val="center"/>
        <w:rPr>
          <w:rFonts w:ascii="Comic Sans MS" w:eastAsia="Times New Roman" w:hAnsi="Comic Sans MS" w:cs="Times New Roman"/>
          <w:b/>
          <w:bCs/>
          <w:smallCaps/>
          <w:spacing w:val="12"/>
          <w:sz w:val="28"/>
          <w:szCs w:val="28"/>
          <w:lang w:eastAsia="it-IT"/>
        </w:rPr>
      </w:pPr>
      <w:r>
        <w:rPr>
          <w:rFonts w:ascii="Comic Sans MS" w:eastAsia="Times New Roman" w:hAnsi="Comic Sans MS" w:cs="Times New Roman"/>
          <w:b/>
          <w:bCs/>
          <w:smallCaps/>
          <w:spacing w:val="12"/>
          <w:sz w:val="28"/>
          <w:szCs w:val="28"/>
          <w:lang w:eastAsia="it-IT"/>
        </w:rPr>
        <w:t>anno scolastico 2017-2018</w:t>
      </w:r>
    </w:p>
    <w:p w:rsidR="005651BE" w:rsidRPr="005651BE" w:rsidRDefault="005651BE" w:rsidP="005651BE">
      <w:pPr>
        <w:spacing w:after="60" w:line="240" w:lineRule="auto"/>
        <w:jc w:val="center"/>
        <w:rPr>
          <w:rFonts w:ascii="Comic Sans MS" w:eastAsia="Times New Roman" w:hAnsi="Comic Sans MS" w:cs="Times New Roman"/>
          <w:b/>
          <w:bCs/>
          <w:smallCaps/>
          <w:spacing w:val="12"/>
          <w:sz w:val="28"/>
          <w:szCs w:val="28"/>
          <w:lang w:eastAsia="it-IT"/>
        </w:rPr>
      </w:pPr>
      <w:r w:rsidRPr="005651BE">
        <w:rPr>
          <w:rFonts w:ascii="Comic Sans MS" w:eastAsia="Times New Roman" w:hAnsi="Comic Sans MS" w:cs="Times New Roman"/>
          <w:b/>
          <w:bCs/>
          <w:smallCaps/>
          <w:spacing w:val="12"/>
          <w:sz w:val="28"/>
          <w:szCs w:val="28"/>
          <w:lang w:eastAsia="it-IT"/>
        </w:rPr>
        <w:t xml:space="preserve">Verbale n° </w:t>
      </w:r>
      <w:r>
        <w:rPr>
          <w:rFonts w:ascii="Comic Sans MS" w:eastAsia="Times New Roman" w:hAnsi="Comic Sans MS" w:cs="Times New Roman"/>
          <w:b/>
          <w:bCs/>
          <w:smallCaps/>
          <w:spacing w:val="12"/>
          <w:sz w:val="28"/>
          <w:szCs w:val="28"/>
          <w:lang w:eastAsia="it-IT"/>
        </w:rPr>
        <w:t>01</w:t>
      </w:r>
      <w:r w:rsidRPr="005651BE">
        <w:rPr>
          <w:rFonts w:ascii="Comic Sans MS" w:eastAsia="Times New Roman" w:hAnsi="Comic Sans MS" w:cs="Times New Roman"/>
          <w:b/>
          <w:bCs/>
          <w:smallCaps/>
          <w:spacing w:val="12"/>
          <w:sz w:val="28"/>
          <w:szCs w:val="28"/>
          <w:lang w:eastAsia="it-IT"/>
        </w:rPr>
        <w:t xml:space="preserve"> </w:t>
      </w:r>
      <w:r w:rsidRPr="005651BE">
        <w:rPr>
          <w:rFonts w:ascii="Comic Sans MS" w:eastAsia="Times New Roman" w:hAnsi="Comic Sans MS" w:cs="Times New Roman"/>
          <w:bCs/>
          <w:sz w:val="24"/>
          <w:szCs w:val="24"/>
          <w:lang w:eastAsia="it-IT"/>
        </w:rPr>
        <w:t>del Consiglio  Istit</w:t>
      </w:r>
      <w:r>
        <w:rPr>
          <w:rFonts w:ascii="Comic Sans MS" w:eastAsia="Times New Roman" w:hAnsi="Comic Sans MS" w:cs="Times New Roman"/>
          <w:bCs/>
          <w:sz w:val="24"/>
          <w:szCs w:val="24"/>
          <w:lang w:eastAsia="it-IT"/>
        </w:rPr>
        <w:t>u</w:t>
      </w:r>
      <w:r w:rsidRPr="005651BE">
        <w:rPr>
          <w:rFonts w:ascii="Comic Sans MS" w:eastAsia="Times New Roman" w:hAnsi="Comic Sans MS" w:cs="Times New Roman"/>
          <w:bCs/>
          <w:sz w:val="24"/>
          <w:szCs w:val="24"/>
          <w:lang w:eastAsia="it-IT"/>
        </w:rPr>
        <w:t>to</w:t>
      </w:r>
    </w:p>
    <w:p w:rsidR="005651BE" w:rsidRPr="005651BE" w:rsidRDefault="005651BE" w:rsidP="005651BE">
      <w:pPr>
        <w:spacing w:after="0" w:line="240" w:lineRule="auto"/>
        <w:jc w:val="both"/>
        <w:rPr>
          <w:rFonts w:ascii="Comic Sans MS" w:eastAsia="Times New Roman" w:hAnsi="Comic Sans MS" w:cs="Times New Roman"/>
          <w:szCs w:val="23"/>
          <w:lang w:eastAsia="it-IT"/>
        </w:rPr>
      </w:pPr>
    </w:p>
    <w:p w:rsidR="005651BE" w:rsidRPr="005651BE" w:rsidRDefault="005651BE" w:rsidP="00C51793">
      <w:pPr>
        <w:spacing w:after="0" w:line="240" w:lineRule="auto"/>
        <w:jc w:val="both"/>
        <w:rPr>
          <w:rFonts w:ascii="Times New Roman" w:eastAsia="Times New Roman" w:hAnsi="Times New Roman" w:cs="Times New Roman"/>
          <w:sz w:val="24"/>
          <w:szCs w:val="24"/>
          <w:lang w:eastAsia="it-IT"/>
        </w:rPr>
      </w:pPr>
      <w:r w:rsidRPr="005651BE">
        <w:rPr>
          <w:rFonts w:ascii="Times New Roman" w:eastAsia="Times New Roman" w:hAnsi="Times New Roman" w:cs="Times New Roman"/>
          <w:sz w:val="24"/>
          <w:szCs w:val="24"/>
          <w:lang w:eastAsia="it-IT"/>
        </w:rPr>
        <w:t xml:space="preserve">L’anno </w:t>
      </w:r>
      <w:r w:rsidR="00C51793">
        <w:rPr>
          <w:rFonts w:ascii="Times New Roman" w:eastAsia="Times New Roman" w:hAnsi="Times New Roman" w:cs="Times New Roman"/>
          <w:b/>
          <w:sz w:val="24"/>
          <w:szCs w:val="24"/>
          <w:lang w:eastAsia="it-IT"/>
        </w:rPr>
        <w:t xml:space="preserve">2017 </w:t>
      </w:r>
      <w:r w:rsidRPr="005651BE">
        <w:rPr>
          <w:rFonts w:ascii="Times New Roman" w:eastAsia="Times New Roman" w:hAnsi="Times New Roman" w:cs="Times New Roman"/>
          <w:sz w:val="24"/>
          <w:szCs w:val="24"/>
          <w:lang w:eastAsia="it-IT"/>
        </w:rPr>
        <w:t xml:space="preserve">il giorno </w:t>
      </w:r>
      <w:r w:rsidR="00C51793">
        <w:rPr>
          <w:rFonts w:ascii="Times New Roman" w:eastAsia="Times New Roman" w:hAnsi="Times New Roman" w:cs="Times New Roman"/>
          <w:b/>
          <w:sz w:val="24"/>
          <w:szCs w:val="24"/>
          <w:lang w:eastAsia="it-IT"/>
        </w:rPr>
        <w:t xml:space="preserve">18 </w:t>
      </w:r>
      <w:r w:rsidRPr="005651BE">
        <w:rPr>
          <w:rFonts w:ascii="Times New Roman" w:eastAsia="Times New Roman" w:hAnsi="Times New Roman" w:cs="Times New Roman"/>
          <w:sz w:val="24"/>
          <w:szCs w:val="24"/>
          <w:lang w:eastAsia="it-IT"/>
        </w:rPr>
        <w:t xml:space="preserve">del mese di </w:t>
      </w:r>
      <w:r w:rsidR="00C51793">
        <w:rPr>
          <w:rFonts w:ascii="Times New Roman" w:eastAsia="Times New Roman" w:hAnsi="Times New Roman" w:cs="Times New Roman"/>
          <w:sz w:val="24"/>
          <w:szCs w:val="24"/>
          <w:lang w:eastAsia="it-IT"/>
        </w:rPr>
        <w:t>dicembre</w:t>
      </w:r>
      <w:r w:rsidRPr="005651BE">
        <w:rPr>
          <w:rFonts w:ascii="Times New Roman" w:eastAsia="Times New Roman" w:hAnsi="Times New Roman" w:cs="Times New Roman"/>
          <w:sz w:val="24"/>
          <w:szCs w:val="24"/>
          <w:lang w:eastAsia="it-IT"/>
        </w:rPr>
        <w:t xml:space="preserve">, alle ore </w:t>
      </w:r>
      <w:r w:rsidR="00C51793">
        <w:rPr>
          <w:rFonts w:ascii="Times New Roman" w:eastAsia="Times New Roman" w:hAnsi="Times New Roman" w:cs="Times New Roman"/>
          <w:sz w:val="24"/>
          <w:szCs w:val="24"/>
          <w:lang w:eastAsia="it-IT"/>
        </w:rPr>
        <w:t>17:30</w:t>
      </w:r>
      <w:r w:rsidRPr="005651BE">
        <w:rPr>
          <w:rFonts w:ascii="Times New Roman" w:eastAsia="Times New Roman" w:hAnsi="Times New Roman" w:cs="Times New Roman"/>
          <w:sz w:val="24"/>
          <w:szCs w:val="24"/>
          <w:lang w:eastAsia="it-IT"/>
        </w:rPr>
        <w:t xml:space="preserve">  nei locali  della </w:t>
      </w:r>
      <w:r>
        <w:rPr>
          <w:rFonts w:ascii="Times New Roman" w:eastAsia="Times New Roman" w:hAnsi="Times New Roman" w:cs="Times New Roman"/>
          <w:sz w:val="24"/>
          <w:szCs w:val="24"/>
          <w:lang w:eastAsia="it-IT"/>
        </w:rPr>
        <w:t>Presidenza</w:t>
      </w:r>
      <w:r w:rsidRPr="005651B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dell’istituto Comprensivo di Panicale-Piegaro-Paciano, in Via Picasso, 2</w:t>
      </w:r>
      <w:r w:rsidRPr="005651B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5651BE">
        <w:rPr>
          <w:rFonts w:ascii="Times New Roman" w:eastAsia="Times New Roman" w:hAnsi="Times New Roman" w:cs="Times New Roman"/>
          <w:sz w:val="24"/>
          <w:szCs w:val="24"/>
          <w:lang w:eastAsia="it-IT"/>
        </w:rPr>
        <w:t>Tavernelle, si è riunito il Consiglio di Istituto così composto:</w:t>
      </w:r>
    </w:p>
    <w:p w:rsidR="005651BE" w:rsidRPr="005651BE" w:rsidRDefault="005651BE" w:rsidP="005651BE">
      <w:pPr>
        <w:spacing w:after="0" w:line="240" w:lineRule="auto"/>
        <w:rPr>
          <w:rFonts w:ascii="Times New Roman" w:eastAsia="Times New Roman" w:hAnsi="Times New Roman" w:cs="Times New Roman"/>
          <w:sz w:val="16"/>
          <w:szCs w:val="16"/>
          <w:lang w:eastAsia="it-IT"/>
        </w:rPr>
      </w:pPr>
      <w:r w:rsidRPr="005651BE">
        <w:rPr>
          <w:rFonts w:ascii="Times New Roman" w:eastAsia="Times New Roman" w:hAnsi="Times New Roman" w:cs="Times New Roman"/>
          <w:sz w:val="16"/>
          <w:szCs w:val="16"/>
          <w:lang w:eastAsia="it-IT"/>
        </w:rPr>
        <w:t xml:space="preserve">                </w:t>
      </w:r>
      <w:r w:rsidRPr="005651BE">
        <w:rPr>
          <w:rFonts w:ascii="Times New Roman" w:hAnsi="Times New Roman" w:cs="Times New Roman"/>
          <w:sz w:val="24"/>
          <w:szCs w:val="24"/>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0"/>
        <w:gridCol w:w="2552"/>
        <w:gridCol w:w="992"/>
        <w:gridCol w:w="851"/>
      </w:tblGrid>
      <w:tr w:rsidR="005651BE" w:rsidRPr="005651BE" w:rsidTr="006B301B">
        <w:trPr>
          <w:trHeight w:val="663"/>
        </w:trPr>
        <w:tc>
          <w:tcPr>
            <w:tcW w:w="2127"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r w:rsidRPr="005651BE">
              <w:rPr>
                <w:rFonts w:ascii="Times New Roman" w:eastAsia="Times New Roman" w:hAnsi="Times New Roman" w:cs="Times New Roman"/>
                <w:bCs/>
                <w:sz w:val="16"/>
                <w:szCs w:val="16"/>
                <w:lang w:eastAsia="it-IT"/>
              </w:rPr>
              <w:t>presente</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r w:rsidRPr="005651BE">
              <w:rPr>
                <w:rFonts w:ascii="Times New Roman" w:eastAsia="Times New Roman" w:hAnsi="Times New Roman" w:cs="Times New Roman"/>
                <w:bCs/>
                <w:sz w:val="16"/>
                <w:szCs w:val="16"/>
                <w:lang w:eastAsia="it-IT"/>
              </w:rPr>
              <w:t>assente</w:t>
            </w:r>
          </w:p>
        </w:tc>
        <w:tc>
          <w:tcPr>
            <w:tcW w:w="2552"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r w:rsidRPr="005651BE">
              <w:rPr>
                <w:rFonts w:ascii="Times New Roman" w:eastAsia="Times New Roman" w:hAnsi="Times New Roman" w:cs="Times New Roman"/>
                <w:bCs/>
                <w:sz w:val="16"/>
                <w:szCs w:val="16"/>
                <w:lang w:eastAsia="it-IT"/>
              </w:rPr>
              <w:t>presente</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p>
          <w:p w:rsidR="005651BE" w:rsidRPr="005651BE" w:rsidRDefault="005651BE" w:rsidP="005651BE">
            <w:pPr>
              <w:spacing w:after="0" w:line="240" w:lineRule="auto"/>
              <w:jc w:val="both"/>
              <w:rPr>
                <w:rFonts w:ascii="Times New Roman" w:eastAsia="Times New Roman" w:hAnsi="Times New Roman" w:cs="Times New Roman"/>
                <w:bCs/>
                <w:sz w:val="16"/>
                <w:szCs w:val="16"/>
                <w:lang w:eastAsia="it-IT"/>
              </w:rPr>
            </w:pPr>
            <w:r w:rsidRPr="005651BE">
              <w:rPr>
                <w:rFonts w:ascii="Times New Roman" w:eastAsia="Times New Roman" w:hAnsi="Times New Roman" w:cs="Times New Roman"/>
                <w:bCs/>
                <w:sz w:val="16"/>
                <w:szCs w:val="16"/>
                <w:lang w:eastAsia="it-IT"/>
              </w:rPr>
              <w:t>assente</w:t>
            </w:r>
          </w:p>
        </w:tc>
      </w:tr>
      <w:tr w:rsidR="005651BE"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5651BE" w:rsidRDefault="005651BE" w:rsidP="00945CFF">
            <w:pPr>
              <w:spacing w:after="0" w:line="240" w:lineRule="auto"/>
              <w:rPr>
                <w:rFonts w:ascii="Times New Roman" w:eastAsia="Times New Roman" w:hAnsi="Times New Roman" w:cs="Times New Roman"/>
                <w:bCs/>
                <w:sz w:val="16"/>
                <w:szCs w:val="16"/>
                <w:lang w:eastAsia="it-IT"/>
              </w:rPr>
            </w:pPr>
            <w:r w:rsidRPr="005651BE">
              <w:rPr>
                <w:rFonts w:ascii="Times New Roman" w:eastAsia="Times New Roman" w:hAnsi="Times New Roman" w:cs="Times New Roman"/>
                <w:bCs/>
                <w:sz w:val="16"/>
                <w:szCs w:val="16"/>
                <w:lang w:eastAsia="it-IT"/>
              </w:rPr>
              <w:t>FILOMENI GIOVANNA</w:t>
            </w:r>
          </w:p>
          <w:p w:rsidR="005651BE" w:rsidRPr="005651BE" w:rsidRDefault="005651BE"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651BE" w:rsidRPr="005651BE"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BIANCHINI TEODOLINDA</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r w:rsidR="00945CFF"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945CFF"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BELARDINELLI MARCO</w:t>
            </w:r>
          </w:p>
          <w:p w:rsidR="00945CFF" w:rsidRDefault="00945CFF"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BRUNI GISELDA MARINA</w:t>
            </w:r>
          </w:p>
        </w:tc>
        <w:tc>
          <w:tcPr>
            <w:tcW w:w="99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r>
      <w:tr w:rsidR="005651BE"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5651BE"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CALZONI MICHELE</w:t>
            </w:r>
          </w:p>
          <w:p w:rsidR="005651BE" w:rsidRPr="005651BE" w:rsidRDefault="005651BE"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651BE" w:rsidRPr="005651BE"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DORILLO BEATRICE</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r w:rsidR="005651BE"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5651BE"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CECCHINI KATIUSCIA</w:t>
            </w:r>
          </w:p>
          <w:p w:rsidR="005651BE" w:rsidRPr="005651BE" w:rsidRDefault="005651BE"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651BE" w:rsidRPr="005651BE"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FRATINI DANIELA</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r w:rsidR="00945CFF"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945CFF"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DORILLO DEBORA</w:t>
            </w:r>
          </w:p>
          <w:p w:rsidR="00945CFF" w:rsidRDefault="00945CFF"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LA ROSA AGATA</w:t>
            </w:r>
          </w:p>
        </w:tc>
        <w:tc>
          <w:tcPr>
            <w:tcW w:w="99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r>
      <w:tr w:rsidR="00945CFF"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945CFF"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FILOSI PAMELA</w:t>
            </w:r>
          </w:p>
          <w:p w:rsidR="00945CFF" w:rsidRDefault="00945CFF"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MENCARELLI PAMELA</w:t>
            </w:r>
          </w:p>
        </w:tc>
        <w:tc>
          <w:tcPr>
            <w:tcW w:w="99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r>
      <w:tr w:rsidR="00945CFF"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rPr>
                <w:rFonts w:ascii="Times New Roman" w:eastAsia="Times New Roman" w:hAnsi="Times New Roman" w:cs="Times New Roman"/>
                <w:bCs/>
                <w:sz w:val="16"/>
                <w:szCs w:val="16"/>
                <w:lang w:eastAsia="it-IT"/>
              </w:rPr>
            </w:pPr>
          </w:p>
          <w:p w:rsidR="00945CFF"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PICCHIO FABIO</w:t>
            </w:r>
          </w:p>
          <w:p w:rsidR="00945CFF" w:rsidRDefault="00945CFF"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945CFF"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945CFF" w:rsidRPr="005651BE" w:rsidRDefault="00945CFF"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C51793" w:rsidRDefault="00C51793" w:rsidP="005651BE">
            <w:pPr>
              <w:spacing w:after="0" w:line="240" w:lineRule="auto"/>
              <w:rPr>
                <w:rFonts w:ascii="Times New Roman" w:eastAsia="Times New Roman" w:hAnsi="Times New Roman" w:cs="Times New Roman"/>
                <w:bCs/>
                <w:sz w:val="16"/>
                <w:szCs w:val="16"/>
                <w:lang w:eastAsia="it-IT"/>
              </w:rPr>
            </w:pPr>
          </w:p>
          <w:p w:rsidR="00945CFF" w:rsidRPr="005651BE" w:rsidRDefault="00C51793"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PASQUINI NICOLETTA</w:t>
            </w:r>
          </w:p>
        </w:tc>
        <w:tc>
          <w:tcPr>
            <w:tcW w:w="99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jc w:val="center"/>
              <w:rPr>
                <w:rFonts w:ascii="Times New Roman" w:eastAsia="Times New Roman" w:hAnsi="Times New Roman" w:cs="Times New Roman"/>
                <w:bCs/>
                <w:sz w:val="16"/>
                <w:szCs w:val="16"/>
                <w:lang w:eastAsia="it-IT"/>
              </w:rPr>
            </w:pPr>
          </w:p>
        </w:tc>
        <w:tc>
          <w:tcPr>
            <w:tcW w:w="851"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r>
      <w:tr w:rsidR="005651BE" w:rsidRPr="005651BE" w:rsidTr="00945CFF">
        <w:tc>
          <w:tcPr>
            <w:tcW w:w="2127" w:type="dxa"/>
            <w:tcBorders>
              <w:top w:val="single" w:sz="4" w:space="0" w:color="auto"/>
              <w:left w:val="single" w:sz="4" w:space="0" w:color="auto"/>
              <w:bottom w:val="single" w:sz="4" w:space="0" w:color="auto"/>
              <w:right w:val="single" w:sz="4" w:space="0" w:color="auto"/>
            </w:tcBorders>
            <w:vAlign w:val="center"/>
          </w:tcPr>
          <w:p w:rsidR="005651BE" w:rsidRDefault="005651BE" w:rsidP="00945CFF">
            <w:pPr>
              <w:spacing w:after="0" w:line="240" w:lineRule="auto"/>
              <w:rPr>
                <w:rFonts w:ascii="Times New Roman" w:eastAsia="Times New Roman" w:hAnsi="Times New Roman" w:cs="Times New Roman"/>
                <w:bCs/>
                <w:sz w:val="16"/>
                <w:szCs w:val="16"/>
                <w:lang w:eastAsia="it-IT"/>
              </w:rPr>
            </w:pPr>
          </w:p>
          <w:p w:rsidR="005651BE" w:rsidRDefault="00945CFF" w:rsidP="00945CF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POSTI ANDREA</w:t>
            </w:r>
          </w:p>
          <w:p w:rsidR="00945CFF" w:rsidRPr="005651BE" w:rsidRDefault="00945CFF" w:rsidP="00945CFF">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651BE" w:rsidRPr="005651BE" w:rsidRDefault="00945CFF" w:rsidP="00945CFF">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SEGHETTA PAOLA</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r w:rsidR="005651BE" w:rsidRPr="005651BE" w:rsidTr="006B301B">
        <w:tc>
          <w:tcPr>
            <w:tcW w:w="2127"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5651BE" w:rsidRDefault="00945CFF"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ROSI CHIARA</w:t>
            </w: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945CFF" w:rsidRDefault="00945CFF" w:rsidP="005651BE">
            <w:pPr>
              <w:spacing w:after="0" w:line="240" w:lineRule="auto"/>
              <w:jc w:val="center"/>
              <w:rPr>
                <w:rFonts w:ascii="Times New Roman" w:eastAsia="Times New Roman" w:hAnsi="Times New Roman" w:cs="Times New Roman"/>
                <w:bCs/>
                <w:sz w:val="16"/>
                <w:szCs w:val="16"/>
                <w:lang w:eastAsia="it-IT"/>
              </w:rPr>
            </w:pPr>
          </w:p>
          <w:p w:rsidR="005651BE" w:rsidRPr="005651BE" w:rsidRDefault="00945CFF"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CIVICCHIONI ANNA MARIA</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r w:rsidR="005651BE" w:rsidRPr="005651BE" w:rsidTr="006B301B">
        <w:tc>
          <w:tcPr>
            <w:tcW w:w="2127"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C51793" w:rsidRDefault="00C51793"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w:t>
            </w:r>
          </w:p>
          <w:p w:rsidR="00945CFF" w:rsidRPr="005651BE" w:rsidRDefault="00945CFF" w:rsidP="005651BE">
            <w:pPr>
              <w:spacing w:after="0" w:line="240" w:lineRule="auto"/>
              <w:rPr>
                <w:rFonts w:ascii="Times New Roman" w:eastAsia="Times New Roman" w:hAnsi="Times New Roman" w:cs="Times New Roman"/>
                <w:bCs/>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850"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c>
          <w:tcPr>
            <w:tcW w:w="255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RAGNO CARLA</w:t>
            </w:r>
          </w:p>
        </w:tc>
        <w:tc>
          <w:tcPr>
            <w:tcW w:w="992" w:type="dxa"/>
            <w:tcBorders>
              <w:top w:val="single" w:sz="4" w:space="0" w:color="auto"/>
              <w:left w:val="single" w:sz="4" w:space="0" w:color="auto"/>
              <w:bottom w:val="single" w:sz="4" w:space="0" w:color="auto"/>
              <w:right w:val="single" w:sz="4" w:space="0" w:color="auto"/>
            </w:tcBorders>
          </w:tcPr>
          <w:p w:rsidR="005651BE" w:rsidRDefault="005651BE" w:rsidP="005651BE">
            <w:pPr>
              <w:spacing w:after="0" w:line="240" w:lineRule="auto"/>
              <w:jc w:val="center"/>
              <w:rPr>
                <w:rFonts w:ascii="Times New Roman" w:eastAsia="Times New Roman" w:hAnsi="Times New Roman" w:cs="Times New Roman"/>
                <w:bCs/>
                <w:sz w:val="16"/>
                <w:szCs w:val="16"/>
                <w:lang w:eastAsia="it-IT"/>
              </w:rPr>
            </w:pPr>
          </w:p>
          <w:p w:rsidR="00C51793" w:rsidRPr="005651BE" w:rsidRDefault="00C51793" w:rsidP="005651BE">
            <w:pPr>
              <w:spacing w:after="0" w:line="240" w:lineRule="auto"/>
              <w:jc w:val="center"/>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X</w:t>
            </w:r>
          </w:p>
        </w:tc>
        <w:tc>
          <w:tcPr>
            <w:tcW w:w="851" w:type="dxa"/>
            <w:tcBorders>
              <w:top w:val="single" w:sz="4" w:space="0" w:color="auto"/>
              <w:left w:val="single" w:sz="4" w:space="0" w:color="auto"/>
              <w:bottom w:val="single" w:sz="4" w:space="0" w:color="auto"/>
              <w:right w:val="single" w:sz="4" w:space="0" w:color="auto"/>
            </w:tcBorders>
          </w:tcPr>
          <w:p w:rsidR="005651BE" w:rsidRPr="005651BE" w:rsidRDefault="005651BE" w:rsidP="005651BE">
            <w:pPr>
              <w:spacing w:after="0" w:line="240" w:lineRule="auto"/>
              <w:jc w:val="center"/>
              <w:rPr>
                <w:rFonts w:ascii="Times New Roman" w:eastAsia="Times New Roman" w:hAnsi="Times New Roman" w:cs="Times New Roman"/>
                <w:bCs/>
                <w:sz w:val="16"/>
                <w:szCs w:val="16"/>
                <w:lang w:eastAsia="it-IT"/>
              </w:rPr>
            </w:pPr>
          </w:p>
        </w:tc>
      </w:tr>
    </w:tbl>
    <w:p w:rsidR="005651BE" w:rsidRPr="005651BE" w:rsidRDefault="005651BE" w:rsidP="005651BE">
      <w:pPr>
        <w:spacing w:after="0" w:line="240" w:lineRule="auto"/>
        <w:jc w:val="both"/>
        <w:rPr>
          <w:rFonts w:ascii="Times New Roman" w:eastAsia="Times New Roman" w:hAnsi="Times New Roman" w:cs="Times New Roman"/>
          <w:bCs/>
          <w:lang w:eastAsia="it-IT"/>
        </w:rPr>
      </w:pPr>
    </w:p>
    <w:p w:rsidR="005651BE" w:rsidRPr="005651BE" w:rsidRDefault="005651BE" w:rsidP="00C51793">
      <w:pPr>
        <w:spacing w:after="0" w:line="240" w:lineRule="auto"/>
        <w:jc w:val="both"/>
        <w:rPr>
          <w:rFonts w:ascii="Times New Roman" w:hAnsi="Times New Roman" w:cs="Times New Roman"/>
          <w:sz w:val="24"/>
          <w:szCs w:val="24"/>
          <w:lang w:eastAsia="it-IT"/>
        </w:rPr>
      </w:pPr>
      <w:r w:rsidRPr="005651BE">
        <w:rPr>
          <w:rFonts w:ascii="Times New Roman" w:hAnsi="Times New Roman" w:cs="Times New Roman"/>
          <w:sz w:val="24"/>
          <w:szCs w:val="24"/>
          <w:lang w:eastAsia="it-IT"/>
        </w:rPr>
        <w:t>Constatata la presenza del numero legale, il Presidente dichiara aperta la seduta.</w:t>
      </w:r>
      <w:r w:rsidRPr="005651BE">
        <w:rPr>
          <w:rFonts w:ascii="Times New Roman" w:hAnsi="Times New Roman" w:cs="Times New Roman"/>
          <w:sz w:val="24"/>
          <w:szCs w:val="24"/>
          <w:lang w:eastAsia="it-IT"/>
        </w:rPr>
        <w:br/>
        <w:t>E’ invitata a partecipare alla seduta il D.S.G.A., Sig.ra Caproni Orietta, per illustrare gli aspetti di natura amministrativo contabile.</w:t>
      </w:r>
    </w:p>
    <w:p w:rsidR="005651BE" w:rsidRPr="005651BE" w:rsidRDefault="005651BE" w:rsidP="005651BE">
      <w:pPr>
        <w:tabs>
          <w:tab w:val="left" w:pos="4500"/>
          <w:tab w:val="left" w:pos="7200"/>
        </w:tabs>
        <w:spacing w:after="0" w:line="240" w:lineRule="auto"/>
        <w:rPr>
          <w:rFonts w:ascii="Times New Roman" w:eastAsia="Times New Roman" w:hAnsi="Times New Roman" w:cs="Times New Roman"/>
          <w:b/>
          <w:lang w:eastAsia="it-IT"/>
        </w:rPr>
      </w:pPr>
    </w:p>
    <w:p w:rsidR="00F00220" w:rsidRDefault="00F00220" w:rsidP="005651BE">
      <w:pPr>
        <w:tabs>
          <w:tab w:val="left" w:pos="4500"/>
          <w:tab w:val="left" w:pos="7200"/>
        </w:tabs>
        <w:spacing w:after="0" w:line="240" w:lineRule="auto"/>
        <w:ind w:left="70"/>
        <w:rPr>
          <w:rFonts w:ascii="Times New Roman" w:eastAsia="Times New Roman" w:hAnsi="Times New Roman" w:cs="Times New Roman"/>
          <w:b/>
          <w:lang w:eastAsia="it-IT"/>
        </w:rPr>
      </w:pPr>
    </w:p>
    <w:p w:rsidR="00F00220" w:rsidRDefault="00F00220" w:rsidP="005651BE">
      <w:pPr>
        <w:tabs>
          <w:tab w:val="left" w:pos="4500"/>
          <w:tab w:val="left" w:pos="7200"/>
        </w:tabs>
        <w:spacing w:after="0" w:line="240" w:lineRule="auto"/>
        <w:ind w:left="70"/>
        <w:rPr>
          <w:rFonts w:ascii="Times New Roman" w:eastAsia="Times New Roman" w:hAnsi="Times New Roman" w:cs="Times New Roman"/>
          <w:b/>
          <w:lang w:eastAsia="it-IT"/>
        </w:rPr>
      </w:pPr>
    </w:p>
    <w:p w:rsidR="005651BE" w:rsidRDefault="005651BE" w:rsidP="005651BE">
      <w:pPr>
        <w:tabs>
          <w:tab w:val="left" w:pos="4500"/>
          <w:tab w:val="left" w:pos="7200"/>
        </w:tabs>
        <w:spacing w:after="0" w:line="240" w:lineRule="auto"/>
        <w:ind w:left="70"/>
        <w:rPr>
          <w:rFonts w:ascii="Times New Roman" w:eastAsia="Times New Roman" w:hAnsi="Times New Roman" w:cs="Times New Roman"/>
          <w:b/>
          <w:lang w:eastAsia="it-IT"/>
        </w:rPr>
      </w:pPr>
      <w:r w:rsidRPr="005651BE">
        <w:rPr>
          <w:rFonts w:ascii="Times New Roman" w:eastAsia="Times New Roman" w:hAnsi="Times New Roman" w:cs="Times New Roman"/>
          <w:b/>
          <w:lang w:eastAsia="it-IT"/>
        </w:rPr>
        <w:t>Presiede il  Dirigente Scolastico, Dott.ssa GIOVANNA FILOMENI</w:t>
      </w:r>
      <w:r>
        <w:rPr>
          <w:rFonts w:ascii="Times New Roman" w:eastAsia="Times New Roman" w:hAnsi="Times New Roman" w:cs="Times New Roman"/>
          <w:b/>
          <w:lang w:eastAsia="it-IT"/>
        </w:rPr>
        <w:t>.</w:t>
      </w:r>
    </w:p>
    <w:p w:rsidR="005651BE" w:rsidRDefault="005651BE" w:rsidP="005651BE">
      <w:pPr>
        <w:tabs>
          <w:tab w:val="left" w:pos="4500"/>
          <w:tab w:val="left" w:pos="7200"/>
        </w:tabs>
        <w:spacing w:after="0" w:line="240" w:lineRule="auto"/>
        <w:ind w:left="70"/>
        <w:rPr>
          <w:rFonts w:ascii="Times New Roman" w:eastAsia="Times New Roman" w:hAnsi="Times New Roman" w:cs="Times New Roman"/>
          <w:b/>
          <w:lang w:eastAsia="it-IT"/>
        </w:rPr>
      </w:pPr>
    </w:p>
    <w:p w:rsidR="005651BE" w:rsidRPr="005651BE" w:rsidRDefault="005651BE" w:rsidP="005651BE">
      <w:pPr>
        <w:tabs>
          <w:tab w:val="left" w:pos="4500"/>
          <w:tab w:val="left" w:pos="7200"/>
        </w:tabs>
        <w:spacing w:after="0" w:line="240" w:lineRule="auto"/>
        <w:ind w:left="70"/>
        <w:rPr>
          <w:rFonts w:ascii="Times New Roman" w:eastAsia="Times New Roman" w:hAnsi="Times New Roman" w:cs="Times New Roman"/>
          <w:b/>
          <w:smallCaps/>
          <w:sz w:val="20"/>
          <w:szCs w:val="24"/>
          <w:lang w:eastAsia="it-IT"/>
        </w:rPr>
      </w:pPr>
      <w:proofErr w:type="spellStart"/>
      <w:r>
        <w:rPr>
          <w:rFonts w:ascii="Times New Roman" w:eastAsia="Times New Roman" w:hAnsi="Times New Roman" w:cs="Times New Roman"/>
          <w:b/>
          <w:lang w:eastAsia="it-IT"/>
        </w:rPr>
        <w:t>O.d.G.</w:t>
      </w:r>
      <w:proofErr w:type="spellEnd"/>
      <w:r>
        <w:rPr>
          <w:rFonts w:ascii="Times New Roman" w:eastAsia="Times New Roman" w:hAnsi="Times New Roman" w:cs="Times New Roman"/>
          <w:b/>
          <w:lang w:eastAsia="it-IT"/>
        </w:rPr>
        <w:t xml:space="preserve">: </w:t>
      </w:r>
    </w:p>
    <w:p w:rsidR="005651BE" w:rsidRPr="005651BE" w:rsidRDefault="005651BE" w:rsidP="005651BE">
      <w:pPr>
        <w:spacing w:after="0" w:line="240" w:lineRule="auto"/>
        <w:jc w:val="both"/>
        <w:rPr>
          <w:rFonts w:ascii="Times New Roman" w:eastAsia="Times New Roman" w:hAnsi="Times New Roman" w:cs="Times New Roman"/>
          <w:bCs/>
          <w:lang w:eastAsia="it-IT"/>
        </w:rPr>
      </w:pPr>
    </w:p>
    <w:p w:rsidR="00447941" w:rsidRDefault="00447941" w:rsidP="00447941">
      <w:pPr>
        <w:contextualSpacing/>
      </w:pPr>
      <w:r>
        <w:t>1)- Insediamento Consiglio e ratifica degli eletti</w:t>
      </w:r>
    </w:p>
    <w:p w:rsidR="00447941" w:rsidRDefault="00447941" w:rsidP="00447941">
      <w:pPr>
        <w:contextualSpacing/>
      </w:pPr>
      <w:r>
        <w:t>2)-Elezione del Presidente</w:t>
      </w:r>
    </w:p>
    <w:p w:rsidR="00447941" w:rsidRDefault="00447941" w:rsidP="00447941">
      <w:pPr>
        <w:contextualSpacing/>
      </w:pPr>
      <w:r>
        <w:t>3)-Elezione della Giunta esecutiva</w:t>
      </w:r>
    </w:p>
    <w:p w:rsidR="00447941" w:rsidRDefault="00447941" w:rsidP="00447941">
      <w:pPr>
        <w:contextualSpacing/>
      </w:pPr>
      <w:r>
        <w:t>4)-Varie ed eventuali</w:t>
      </w:r>
    </w:p>
    <w:p w:rsidR="00447941" w:rsidRDefault="00447941" w:rsidP="00447941">
      <w:pPr>
        <w:contextualSpacing/>
      </w:pPr>
    </w:p>
    <w:p w:rsidR="00447941" w:rsidRPr="00617A62" w:rsidRDefault="00447941" w:rsidP="00C51793">
      <w:pPr>
        <w:contextualSpacing/>
        <w:jc w:val="both"/>
        <w:rPr>
          <w:b/>
          <w:u w:val="single"/>
        </w:rPr>
      </w:pPr>
      <w:r w:rsidRPr="00617A62">
        <w:rPr>
          <w:b/>
          <w:u w:val="single"/>
        </w:rPr>
        <w:t>Punto 1- Insediamento Consiglio e ratifica degli eletti</w:t>
      </w:r>
      <w:r w:rsidR="00FB2C79">
        <w:rPr>
          <w:b/>
          <w:u w:val="single"/>
        </w:rPr>
        <w:t xml:space="preserve"> – (Delibera n.1)</w:t>
      </w:r>
    </w:p>
    <w:p w:rsidR="003F5EE1" w:rsidRDefault="00447941" w:rsidP="00C51793">
      <w:pPr>
        <w:contextualSpacing/>
        <w:jc w:val="both"/>
      </w:pPr>
      <w:r>
        <w:t>La Dirigente Scolastica apre la seduta salutando tutti i presenti  e comunicando che il primo Consiglio d’Istituto è presieduto dal Dirigente Scolastico, do</w:t>
      </w:r>
      <w:r w:rsidR="003F5EE1">
        <w:t>po la votazione e l’elezione del nuovo</w:t>
      </w:r>
      <w:r>
        <w:t xml:space="preserve"> presidente</w:t>
      </w:r>
      <w:r w:rsidR="003F5EE1">
        <w:t>,</w:t>
      </w:r>
      <w:r>
        <w:t xml:space="preserve"> sarà qu</w:t>
      </w:r>
      <w:r w:rsidR="003F5EE1">
        <w:t xml:space="preserve">esti a presiedere l’assemblea. </w:t>
      </w:r>
    </w:p>
    <w:p w:rsidR="00447941" w:rsidRDefault="003F5EE1" w:rsidP="00C51793">
      <w:pPr>
        <w:contextualSpacing/>
        <w:jc w:val="both"/>
      </w:pPr>
      <w:r>
        <w:t>Con i</w:t>
      </w:r>
      <w:r w:rsidR="00447941">
        <w:t xml:space="preserve"> Decreti Delegati , DPR 31 maggio 1974 n° 416, vennero istituiti gli Organi Collegiali della scuola al Consiglio d’Istituto è stato assegnato un ruolo amministrativo, al Collegio dei Docenti  quello pedagogico-didattico. La dirigente distribuisce copia della normativa.</w:t>
      </w:r>
    </w:p>
    <w:p w:rsidR="003F5EE1" w:rsidRDefault="00447941" w:rsidP="00C51793">
      <w:pPr>
        <w:contextualSpacing/>
        <w:jc w:val="both"/>
      </w:pPr>
      <w:r>
        <w:t>Il Consiglio d’I</w:t>
      </w:r>
      <w:r w:rsidR="00C51793">
        <w:t>s</w:t>
      </w:r>
      <w:r>
        <w:t>tituto è l’unico organo in cui sono rappresentate tutte le componenti della scuola che hanno il compito di consolidare un percorso  di unificazione. Occorre lavorare insieme per farci contaminare dalle buone prassi per la didattica. Tra docenti si è stabilito un ottimo clima di collaborazione e, per questo, la Dirige</w:t>
      </w:r>
      <w:r w:rsidR="003F5EE1">
        <w:t>nte li ringrazia</w:t>
      </w:r>
      <w:r>
        <w:t>.</w:t>
      </w:r>
    </w:p>
    <w:p w:rsidR="00447941" w:rsidRDefault="00447941" w:rsidP="00C51793">
      <w:pPr>
        <w:contextualSpacing/>
        <w:jc w:val="both"/>
      </w:pPr>
      <w:r>
        <w:t xml:space="preserve"> Lavorare con</w:t>
      </w:r>
      <w:r w:rsidR="003F5EE1">
        <w:t xml:space="preserve"> i docenti ed il personale di </w:t>
      </w:r>
      <w:r>
        <w:t xml:space="preserve"> Piegaro ha portato elementi di distensione anche nel resto dell’Istituto. Ciò permette di eliminare eventuali atteggiamenti di </w:t>
      </w:r>
      <w:proofErr w:type="spellStart"/>
      <w:r>
        <w:t>autorefenzialità</w:t>
      </w:r>
      <w:proofErr w:type="spellEnd"/>
      <w:r>
        <w:t xml:space="preserve">   e di contaminare con le proprie specificità, singolarità, unicità; la diversità è sempre una ricchezza. </w:t>
      </w:r>
    </w:p>
    <w:p w:rsidR="00447941" w:rsidRDefault="00447941" w:rsidP="00C51793">
      <w:pPr>
        <w:contextualSpacing/>
        <w:jc w:val="both"/>
      </w:pPr>
      <w:r>
        <w:t>Nell’unico Istituto c’è una varietà, un’offerta ricca e completa. Pensiamo alla scuola Primaria e Secondaria, pos</w:t>
      </w:r>
      <w:r w:rsidR="003F5EE1">
        <w:t>siamo offrire una varietà di opz</w:t>
      </w:r>
      <w:r>
        <w:t>ioni che nessun altro Istituto può dare. Da domani cominciamo a far passare il messaggio che si può scegliere il tempo scuola più adatto alle esigenze delle famiglie ed al proprio figlio. Al di là del territorio occorre promuovere la qualità. I genitori devono poter scegliere la qualità che caratterizza tutte le scuole dell’Istituto.</w:t>
      </w:r>
    </w:p>
    <w:p w:rsidR="003F5EE1" w:rsidRDefault="00447941" w:rsidP="00C51793">
      <w:pPr>
        <w:contextualSpacing/>
        <w:jc w:val="both"/>
      </w:pPr>
      <w:r>
        <w:t xml:space="preserve">Si sono svolti più incontri con i rispettivi Sindaci; mercoledì prossimo nuovo incontro che avrà come oggetto l’analisi dei numeri  dei futuri alunni per le iscrizioni anno scolastico 2018/2019. I numeri sono molto esigui. Difficoltà per la formazione delle classi Prime scuola Primaria. </w:t>
      </w:r>
    </w:p>
    <w:p w:rsidR="00447941" w:rsidRDefault="00447941" w:rsidP="00C51793">
      <w:pPr>
        <w:contextualSpacing/>
        <w:jc w:val="both"/>
      </w:pPr>
      <w:r>
        <w:t>Piegaro è il comune con maggiori difficoltà.</w:t>
      </w:r>
    </w:p>
    <w:p w:rsidR="00447941" w:rsidRDefault="00447941" w:rsidP="00C51793">
      <w:pPr>
        <w:contextualSpacing/>
        <w:jc w:val="both"/>
      </w:pPr>
      <w:r>
        <w:t>Dovremmo lavorare insieme su tutto il territorio.</w:t>
      </w:r>
      <w:r w:rsidR="003F5EE1">
        <w:t xml:space="preserve"> Gli insegnanti sono bravissimi non possiamo perderli.</w:t>
      </w:r>
      <w:r>
        <w:t xml:space="preserve"> Occorre pensare alla possibilità di strutturare gruppi per non sradicare i bambini dai territori. Per questo sono importanti le armonie progettuali che, come Istituto, stiamo costruendo. Occorre essere trasparenti, limpidi non falsare le carte ma operare per salvare al meglio la situazione. L’invito che, la Dirige</w:t>
      </w:r>
      <w:r w:rsidR="003F5EE1">
        <w:t>nte, rivolge al futuro presidente</w:t>
      </w:r>
      <w:r>
        <w:t xml:space="preserve"> è quello di lavorare con onestà intellettuale per tutto il territorio affiancando e sostenendo il percorso già avviato dalla scuola.</w:t>
      </w:r>
    </w:p>
    <w:p w:rsidR="003F5EE1" w:rsidRDefault="00447941" w:rsidP="00C51793">
      <w:pPr>
        <w:contextualSpacing/>
        <w:jc w:val="both"/>
      </w:pPr>
      <w:r>
        <w:t>La Dirigente ringrazia genitori e docenti per aver elab</w:t>
      </w:r>
      <w:r w:rsidR="003F5EE1">
        <w:t>orato, ciascuno, un’unica lista, ciò esprime un forte segnale di unità e condivisione.</w:t>
      </w:r>
    </w:p>
    <w:p w:rsidR="003F5EE1" w:rsidRDefault="00447941" w:rsidP="00C51793">
      <w:pPr>
        <w:contextualSpacing/>
        <w:jc w:val="both"/>
      </w:pPr>
      <w:r>
        <w:t xml:space="preserve"> Questo è il primo Consiglio d’Istituto  che unisce tre comuni,  tre territori con caratteristiche simili ma  peculiarità differenti. Il Consiglio  ha la responsabilità di consolidare un’unione c</w:t>
      </w:r>
      <w:r w:rsidR="003F5EE1">
        <w:t>he parte dai ragazzi i quali g</w:t>
      </w:r>
      <w:r>
        <w:t xml:space="preserve"> sono artefici di quest’unione perché sono insieme all’interno delle associa</w:t>
      </w:r>
      <w:r w:rsidR="003F5EE1">
        <w:t xml:space="preserve">zioni sportive e si sentono </w:t>
      </w:r>
      <w:r>
        <w:t xml:space="preserve">parte di un unico territorio. </w:t>
      </w:r>
    </w:p>
    <w:p w:rsidR="003F5EE1" w:rsidRDefault="00447941" w:rsidP="00C51793">
      <w:pPr>
        <w:contextualSpacing/>
        <w:jc w:val="both"/>
      </w:pPr>
      <w:r>
        <w:t>La Dirigente comunica che la scuola ha un nuovo logo che sintetizza</w:t>
      </w:r>
      <w:r w:rsidR="003F5EE1">
        <w:t xml:space="preserve"> molto bene le peculiarità dei comuni e del territorio.  Allo scopo è</w:t>
      </w:r>
      <w:r>
        <w:t xml:space="preserve"> stato indetto un concorso e tutti i ragazzi hanno potuto e</w:t>
      </w:r>
      <w:r w:rsidR="003F5EE1">
        <w:t>sprimere le proprie idee. Una commissione di alunni  ha</w:t>
      </w:r>
      <w:r>
        <w:t xml:space="preserve"> votato scegliendo</w:t>
      </w:r>
      <w:r w:rsidR="003F5EE1">
        <w:t>,</w:t>
      </w:r>
      <w:r>
        <w:t xml:space="preserve"> quello che a loro sembrava il migliore.</w:t>
      </w:r>
    </w:p>
    <w:p w:rsidR="003F5EE1" w:rsidRDefault="00447941" w:rsidP="00C51793">
      <w:pPr>
        <w:contextualSpacing/>
        <w:jc w:val="both"/>
      </w:pPr>
      <w:r>
        <w:t xml:space="preserve"> Sono stati </w:t>
      </w:r>
      <w:r w:rsidR="003F5EE1">
        <w:t xml:space="preserve">tutti bravissimi; </w:t>
      </w:r>
      <w:r>
        <w:t xml:space="preserve">da oggi la scuola ha un nuovo logo che la rappresenta. </w:t>
      </w:r>
    </w:p>
    <w:p w:rsidR="00447941" w:rsidRPr="00C51793" w:rsidRDefault="00447941" w:rsidP="00C51793">
      <w:pPr>
        <w:contextualSpacing/>
        <w:jc w:val="both"/>
      </w:pPr>
      <w:r>
        <w:lastRenderedPageBreak/>
        <w:t>La Dirigente lo mostra all’assemblea</w:t>
      </w:r>
      <w:r w:rsidR="003F5EE1">
        <w:t xml:space="preserve"> che approva e si complimenta  per </w:t>
      </w:r>
      <w:r>
        <w:t xml:space="preserve"> il lavoro dei docenti e degli alunni.</w:t>
      </w:r>
    </w:p>
    <w:p w:rsidR="00447941" w:rsidRPr="00202944" w:rsidRDefault="00447941" w:rsidP="00C51793">
      <w:pPr>
        <w:contextualSpacing/>
        <w:jc w:val="both"/>
        <w:rPr>
          <w:b/>
          <w:u w:val="single"/>
        </w:rPr>
      </w:pPr>
      <w:r w:rsidRPr="00202944">
        <w:rPr>
          <w:b/>
          <w:u w:val="single"/>
        </w:rPr>
        <w:t>Punto2-Elezione del Presidente</w:t>
      </w:r>
      <w:r w:rsidR="00FB2C79">
        <w:rPr>
          <w:b/>
          <w:u w:val="single"/>
        </w:rPr>
        <w:t xml:space="preserve"> (Delibera n. 2)</w:t>
      </w:r>
    </w:p>
    <w:p w:rsidR="00447941" w:rsidRDefault="00447941" w:rsidP="00C51793">
      <w:pPr>
        <w:contextualSpacing/>
        <w:jc w:val="both"/>
      </w:pPr>
      <w:r>
        <w:t xml:space="preserve">Prima di d votare, la dirigente  da lettura della norma e chiede, a tutti i membri di presentarsi e, ai genitori, di esprimere le proprie disponibilità. </w:t>
      </w:r>
    </w:p>
    <w:p w:rsidR="00447941" w:rsidRDefault="00447941" w:rsidP="00C51793">
      <w:pPr>
        <w:contextualSpacing/>
        <w:jc w:val="both"/>
      </w:pPr>
      <w:r>
        <w:t>Il sig. Calzoni Michele, presidente del Consiglio di Piegaro ,</w:t>
      </w:r>
      <w:r w:rsidR="00C51793">
        <w:t xml:space="preserve"> </w:t>
      </w:r>
      <w:proofErr w:type="spellStart"/>
      <w:r>
        <w:t>ri</w:t>
      </w:r>
      <w:proofErr w:type="spellEnd"/>
      <w:r>
        <w:t>-conferma la propria disponibilità.</w:t>
      </w:r>
    </w:p>
    <w:p w:rsidR="00447941" w:rsidRDefault="00447941" w:rsidP="00C51793">
      <w:pPr>
        <w:contextualSpacing/>
        <w:jc w:val="both"/>
      </w:pPr>
      <w:r>
        <w:t>Il sig. Posti Andrea, presidente del Consiglio di Panicale-Paciano, non riconferma la propria disponibilità</w:t>
      </w:r>
    </w:p>
    <w:p w:rsidR="00447941" w:rsidRDefault="00447941" w:rsidP="00C51793">
      <w:pPr>
        <w:jc w:val="both"/>
      </w:pPr>
      <w:r>
        <w:t xml:space="preserve">Il sig. Belardinelli Marco, già membro del Consiglio d’Istituto di Panicale-Paciano, non da la propria disponibilità ma presenta la candidatura della sig.ra Rosi Chiara, che accetta. </w:t>
      </w:r>
    </w:p>
    <w:p w:rsidR="00447941" w:rsidRDefault="00447941" w:rsidP="00C51793">
      <w:pPr>
        <w:contextualSpacing/>
        <w:jc w:val="both"/>
        <w:rPr>
          <w:i/>
        </w:rPr>
      </w:pPr>
      <w:r w:rsidRPr="00773F49">
        <w:rPr>
          <w:b/>
          <w:i/>
          <w:u w:val="single"/>
        </w:rPr>
        <w:t>Rosi Chiara</w:t>
      </w:r>
      <w:r>
        <w:rPr>
          <w:b/>
          <w:i/>
          <w:u w:val="single"/>
        </w:rPr>
        <w:t>:</w:t>
      </w:r>
      <w:r>
        <w:rPr>
          <w:i/>
          <w:u w:val="single"/>
        </w:rPr>
        <w:t xml:space="preserve"> </w:t>
      </w:r>
      <w:r w:rsidRPr="00773F49">
        <w:rPr>
          <w:i/>
        </w:rPr>
        <w:t>sottolinea l’importanza di questa operazione: puntare il dito sulla qualità. Panicale e Paciano lavorano molto bene insieme con una importante relazionalità tra scuola, famiglia, territorio. Lavorano in rete. Il territorio deve mettere insieme la ricchezza dell’</w:t>
      </w:r>
      <w:r>
        <w:rPr>
          <w:i/>
        </w:rPr>
        <w:t>offerta f</w:t>
      </w:r>
      <w:r w:rsidRPr="00773F49">
        <w:rPr>
          <w:i/>
        </w:rPr>
        <w:t>ormativa</w:t>
      </w:r>
    </w:p>
    <w:p w:rsidR="00447941" w:rsidRDefault="00447941" w:rsidP="00C51793">
      <w:pPr>
        <w:contextualSpacing/>
        <w:jc w:val="both"/>
        <w:rPr>
          <w:i/>
        </w:rPr>
      </w:pPr>
      <w:r>
        <w:rPr>
          <w:b/>
          <w:i/>
          <w:u w:val="single"/>
        </w:rPr>
        <w:t>Belardinelli Marco</w:t>
      </w:r>
      <w:r>
        <w:t xml:space="preserve">:   </w:t>
      </w:r>
      <w:r w:rsidRPr="003513A1">
        <w:rPr>
          <w:i/>
        </w:rPr>
        <w:t>Il sig. Belardinelli Marco, già membro del Consiglio d’Istituto di Panicale-Paciano, non da la propria disponibilità ma presenta la candidatura della si</w:t>
      </w:r>
      <w:r>
        <w:rPr>
          <w:i/>
        </w:rPr>
        <w:t>g.ra Rosi Chiara, che accetta.</w:t>
      </w:r>
    </w:p>
    <w:p w:rsidR="00447941" w:rsidRDefault="00447941" w:rsidP="00C51793">
      <w:pPr>
        <w:contextualSpacing/>
        <w:jc w:val="both"/>
        <w:rPr>
          <w:i/>
        </w:rPr>
      </w:pPr>
      <w:r>
        <w:rPr>
          <w:i/>
        </w:rPr>
        <w:t>Belardinelli sottolinea che</w:t>
      </w:r>
      <w:r w:rsidRPr="003513A1">
        <w:rPr>
          <w:i/>
        </w:rPr>
        <w:t xml:space="preserve"> i cambiamenti a volte spaventano. La Dirigente ha saputo conoscere ed accompagnare i genitori nel capire le nuove esigenze</w:t>
      </w:r>
      <w:r>
        <w:rPr>
          <w:i/>
        </w:rPr>
        <w:t>. La scuola non sta in piedi senza bambini.</w:t>
      </w:r>
    </w:p>
    <w:p w:rsidR="00447941" w:rsidRDefault="00447941" w:rsidP="00C51793">
      <w:pPr>
        <w:contextualSpacing/>
        <w:jc w:val="both"/>
        <w:rPr>
          <w:i/>
        </w:rPr>
      </w:pPr>
      <w:proofErr w:type="spellStart"/>
      <w:r>
        <w:rPr>
          <w:b/>
          <w:i/>
          <w:u w:val="single"/>
        </w:rPr>
        <w:t>Dorillo</w:t>
      </w:r>
      <w:proofErr w:type="spellEnd"/>
      <w:r>
        <w:rPr>
          <w:b/>
          <w:i/>
          <w:u w:val="single"/>
        </w:rPr>
        <w:t xml:space="preserve"> Debora: </w:t>
      </w:r>
      <w:r w:rsidR="00C51793">
        <w:rPr>
          <w:b/>
          <w:i/>
          <w:u w:val="single"/>
        </w:rPr>
        <w:t xml:space="preserve"> </w:t>
      </w:r>
      <w:r w:rsidRPr="003513A1">
        <w:rPr>
          <w:i/>
        </w:rPr>
        <w:t>è importante valorizzare le differenze in un percorso formativo unificato.</w:t>
      </w:r>
    </w:p>
    <w:p w:rsidR="00447941" w:rsidRPr="008F6AC9" w:rsidRDefault="00447941" w:rsidP="00C51793">
      <w:pPr>
        <w:contextualSpacing/>
        <w:jc w:val="both"/>
        <w:rPr>
          <w:i/>
        </w:rPr>
      </w:pPr>
      <w:r>
        <w:rPr>
          <w:b/>
          <w:i/>
          <w:u w:val="single"/>
        </w:rPr>
        <w:t>Fratini Daniela:</w:t>
      </w:r>
      <w:r w:rsidR="00C51793">
        <w:rPr>
          <w:b/>
          <w:i/>
          <w:u w:val="single"/>
        </w:rPr>
        <w:t xml:space="preserve"> </w:t>
      </w:r>
      <w:r>
        <w:rPr>
          <w:i/>
        </w:rPr>
        <w:t>docente  di Matematica e Scienze della scuola secondaria di Paciano</w:t>
      </w:r>
    </w:p>
    <w:p w:rsidR="00447941" w:rsidRDefault="00447941" w:rsidP="00C51793">
      <w:pPr>
        <w:contextualSpacing/>
        <w:jc w:val="both"/>
        <w:rPr>
          <w:i/>
        </w:rPr>
      </w:pPr>
      <w:r w:rsidRPr="003513A1">
        <w:rPr>
          <w:b/>
          <w:i/>
          <w:u w:val="single"/>
        </w:rPr>
        <w:t>Bianchini Teodolinda</w:t>
      </w:r>
      <w:r>
        <w:rPr>
          <w:b/>
          <w:i/>
          <w:u w:val="single"/>
        </w:rPr>
        <w:t>:</w:t>
      </w:r>
      <w:r>
        <w:rPr>
          <w:i/>
        </w:rPr>
        <w:t xml:space="preserve"> comunica che per lei è la prima esperienza come membro del Consiglio d’Istituto ma coglie e sottolinea la piena positività dell’Istituto Comprensivo unitario.</w:t>
      </w:r>
    </w:p>
    <w:p w:rsidR="00447941" w:rsidRDefault="00447941" w:rsidP="00C51793">
      <w:pPr>
        <w:contextualSpacing/>
        <w:jc w:val="both"/>
        <w:rPr>
          <w:i/>
        </w:rPr>
      </w:pPr>
      <w:r>
        <w:rPr>
          <w:b/>
          <w:i/>
          <w:u w:val="single"/>
        </w:rPr>
        <w:t>Mencarelli Pamela:</w:t>
      </w:r>
      <w:r>
        <w:rPr>
          <w:i/>
        </w:rPr>
        <w:t xml:space="preserve"> comunica la positività dell’esperienza e sottolinea che si trova molto bene.</w:t>
      </w:r>
    </w:p>
    <w:p w:rsidR="00447941" w:rsidRDefault="00447941" w:rsidP="00C51793">
      <w:pPr>
        <w:contextualSpacing/>
        <w:jc w:val="both"/>
        <w:rPr>
          <w:i/>
        </w:rPr>
      </w:pPr>
      <w:r>
        <w:rPr>
          <w:b/>
          <w:i/>
          <w:u w:val="single"/>
        </w:rPr>
        <w:t>Ragno Carla:</w:t>
      </w:r>
      <w:r w:rsidR="00C51793">
        <w:rPr>
          <w:b/>
          <w:i/>
          <w:u w:val="single"/>
        </w:rPr>
        <w:t xml:space="preserve"> </w:t>
      </w:r>
      <w:r w:rsidRPr="008F6AC9">
        <w:rPr>
          <w:i/>
        </w:rPr>
        <w:t>sottolinea che l’accorpamento ha fatto un po’ paura ma ormai tutte le perplessità si stanno risolvendo</w:t>
      </w:r>
    </w:p>
    <w:p w:rsidR="00447941" w:rsidRDefault="00447941" w:rsidP="00C51793">
      <w:pPr>
        <w:contextualSpacing/>
        <w:jc w:val="both"/>
        <w:rPr>
          <w:i/>
        </w:rPr>
      </w:pPr>
      <w:r w:rsidRPr="008F6AC9">
        <w:rPr>
          <w:b/>
          <w:i/>
          <w:u w:val="single"/>
        </w:rPr>
        <w:t xml:space="preserve">Mencarelli Pamela: </w:t>
      </w:r>
      <w:r>
        <w:rPr>
          <w:i/>
        </w:rPr>
        <w:t>afferma che si trova bene</w:t>
      </w:r>
    </w:p>
    <w:p w:rsidR="00447941" w:rsidRDefault="00447941" w:rsidP="00C51793">
      <w:pPr>
        <w:contextualSpacing/>
        <w:jc w:val="both"/>
        <w:rPr>
          <w:i/>
        </w:rPr>
      </w:pPr>
      <w:r w:rsidRPr="008F6AC9">
        <w:rPr>
          <w:b/>
          <w:i/>
          <w:u w:val="single"/>
        </w:rPr>
        <w:t>La Rosa Agata</w:t>
      </w:r>
      <w:r>
        <w:rPr>
          <w:b/>
          <w:i/>
          <w:u w:val="single"/>
        </w:rPr>
        <w:t>:</w:t>
      </w:r>
      <w:r w:rsidR="00C51793">
        <w:rPr>
          <w:b/>
          <w:i/>
          <w:u w:val="single"/>
        </w:rPr>
        <w:t xml:space="preserve"> </w:t>
      </w:r>
      <w:r>
        <w:rPr>
          <w:i/>
        </w:rPr>
        <w:t>docente della scuola Primaria di Piegaro</w:t>
      </w:r>
    </w:p>
    <w:p w:rsidR="00447941" w:rsidRDefault="00447941" w:rsidP="00C51793">
      <w:pPr>
        <w:contextualSpacing/>
        <w:jc w:val="both"/>
        <w:rPr>
          <w:i/>
        </w:rPr>
      </w:pPr>
      <w:r w:rsidRPr="008F6AC9">
        <w:rPr>
          <w:b/>
          <w:i/>
          <w:u w:val="single"/>
        </w:rPr>
        <w:t>Filosi Pamela</w:t>
      </w:r>
      <w:r>
        <w:rPr>
          <w:i/>
        </w:rPr>
        <w:t>: genitore di Pietrafitta</w:t>
      </w:r>
    </w:p>
    <w:p w:rsidR="00447941" w:rsidRDefault="00447941" w:rsidP="00C51793">
      <w:pPr>
        <w:contextualSpacing/>
        <w:jc w:val="both"/>
        <w:rPr>
          <w:i/>
        </w:rPr>
      </w:pPr>
      <w:r w:rsidRPr="008F6AC9">
        <w:rPr>
          <w:b/>
          <w:i/>
          <w:u w:val="single"/>
        </w:rPr>
        <w:t>Cecchini Katiuscia</w:t>
      </w:r>
      <w:r>
        <w:rPr>
          <w:i/>
        </w:rPr>
        <w:t>: genitore, scuola Primaria di Piegaro, propone la candidatura di Calzoni Michele perché, in qualità di presidente del Consiglio d’Istituto di Piegaro, ha seguito ed accompagnato il percorso di dimensionamento fra i due Istituti.</w:t>
      </w:r>
    </w:p>
    <w:p w:rsidR="00447941" w:rsidRDefault="00447941" w:rsidP="00C51793">
      <w:pPr>
        <w:contextualSpacing/>
        <w:jc w:val="both"/>
        <w:rPr>
          <w:i/>
        </w:rPr>
      </w:pPr>
      <w:proofErr w:type="spellStart"/>
      <w:r w:rsidRPr="008F6AC9">
        <w:rPr>
          <w:b/>
          <w:i/>
          <w:u w:val="single"/>
        </w:rPr>
        <w:t>Dorillo</w:t>
      </w:r>
      <w:proofErr w:type="spellEnd"/>
      <w:r w:rsidRPr="008F6AC9">
        <w:rPr>
          <w:b/>
          <w:i/>
          <w:u w:val="single"/>
        </w:rPr>
        <w:t xml:space="preserve"> Beatrice</w:t>
      </w:r>
      <w:r>
        <w:rPr>
          <w:b/>
          <w:i/>
          <w:u w:val="single"/>
        </w:rPr>
        <w:t>:</w:t>
      </w:r>
      <w:r>
        <w:rPr>
          <w:i/>
        </w:rPr>
        <w:t xml:space="preserve"> ribadisce e condivide quanto è stato detto, sottolinea che è un percorso che dobbiamo fare. Da parte del corpo docente c’è molta volontà di lavorare insieme. Il comparto didattico ed organizzativo sta camminando abbastanza bene. Ci sono plessi che si trovano in difficoltà numerica occorrerà lavorare per vasi comunicanti al fine di mantenere i presidi scolastici in tutti i territori. Il tessuto è unico per cui occorre essere solidali e curare le sofferenze di tutti.</w:t>
      </w:r>
    </w:p>
    <w:p w:rsidR="00447941" w:rsidRDefault="00447941" w:rsidP="00C51793">
      <w:pPr>
        <w:contextualSpacing/>
        <w:jc w:val="both"/>
      </w:pPr>
      <w:r>
        <w:t xml:space="preserve">La Dirigente sottolinea che sono stati fatti vari incontri in cui le difficoltà sono emerse. Anche in occasione dei Dipartimenti disciplinari si è chiesto di comunicare cosa non andasse e sono state accolte tutte le richieste e modificate le risposte che non sembravano corrette. </w:t>
      </w:r>
    </w:p>
    <w:p w:rsidR="00447941" w:rsidRDefault="00447941" w:rsidP="00C51793">
      <w:pPr>
        <w:contextualSpacing/>
        <w:jc w:val="both"/>
        <w:rPr>
          <w:i/>
        </w:rPr>
      </w:pPr>
      <w:r w:rsidRPr="00CF45C3">
        <w:rPr>
          <w:b/>
          <w:i/>
          <w:u w:val="single"/>
        </w:rPr>
        <w:t>Bruni Giselda Marina</w:t>
      </w:r>
      <w:r>
        <w:rPr>
          <w:b/>
          <w:i/>
          <w:u w:val="single"/>
        </w:rPr>
        <w:t xml:space="preserve">: </w:t>
      </w:r>
      <w:r w:rsidRPr="00CF45C3">
        <w:rPr>
          <w:i/>
        </w:rPr>
        <w:t>docente di lettere presso la scuola secondaria di Tavernelle</w:t>
      </w:r>
    </w:p>
    <w:p w:rsidR="00447941" w:rsidRDefault="00447941" w:rsidP="00C51793">
      <w:pPr>
        <w:contextualSpacing/>
        <w:jc w:val="both"/>
        <w:rPr>
          <w:i/>
        </w:rPr>
      </w:pPr>
      <w:r w:rsidRPr="00CF45C3">
        <w:rPr>
          <w:b/>
          <w:i/>
          <w:u w:val="single"/>
        </w:rPr>
        <w:t>Caproni Orietta</w:t>
      </w:r>
      <w:r>
        <w:rPr>
          <w:b/>
          <w:i/>
          <w:u w:val="single"/>
        </w:rPr>
        <w:t xml:space="preserve">: </w:t>
      </w:r>
      <w:r>
        <w:rPr>
          <w:i/>
        </w:rPr>
        <w:t>DGSA , non è membro del Consiglio, ne fa parte su invito. Ha lavorato nella scuola di Piegaro fino al 2004, poi è stata a Perugia e da otto anni è tornata a Tavernelle. Sottolinea che per poter amministrare nel migliore dei modi occorre l’aiuto di tutti. L’istituto è grande: 15 plessi circa mille alunni, cento quaranta docenti, personale ATA, Istituto complesso ma</w:t>
      </w:r>
      <w:r w:rsidR="005A3AA6">
        <w:rPr>
          <w:i/>
        </w:rPr>
        <w:t xml:space="preserve"> ci </w:t>
      </w:r>
      <w:bookmarkStart w:id="0" w:name="_GoBack"/>
      <w:bookmarkEnd w:id="0"/>
      <w:r>
        <w:rPr>
          <w:i/>
        </w:rPr>
        <w:t xml:space="preserve"> sono gli stimoli per andare avanti in modo positivo e costruttivo.</w:t>
      </w:r>
    </w:p>
    <w:p w:rsidR="00447941" w:rsidRDefault="00447941" w:rsidP="00C51793">
      <w:pPr>
        <w:jc w:val="both"/>
      </w:pPr>
      <w:r w:rsidRPr="00D55A6D">
        <w:t>La D</w:t>
      </w:r>
      <w:r>
        <w:t xml:space="preserve">irigente prende la parola sottolineando che la scuola ha i numeri dei bambini e delle bambine che sono nati nei rispettivi comuni e di quelli che frequentano le scuole dell’Infanzia. La scuola dell’Infanzia non è obbligatoria quindi non si possono contattare tutti genitori. Questo sarà il compito dei membri del Consiglio al fine di coinvolgere il territorio per gli open </w:t>
      </w:r>
      <w:proofErr w:type="spellStart"/>
      <w:r>
        <w:t>day</w:t>
      </w:r>
      <w:proofErr w:type="spellEnd"/>
      <w:r>
        <w:t xml:space="preserve">. Occorre contattare quei genitori i cui figli non hanno frequentato la scuola dell’Infanzia.  </w:t>
      </w:r>
    </w:p>
    <w:p w:rsidR="00447941" w:rsidRDefault="00447941" w:rsidP="00C51793">
      <w:pPr>
        <w:jc w:val="both"/>
      </w:pPr>
      <w:r>
        <w:lastRenderedPageBreak/>
        <w:t>La Dirigente da, quindi</w:t>
      </w:r>
      <w:r w:rsidR="00FB2C79">
        <w:t>,</w:t>
      </w:r>
      <w:r>
        <w:t xml:space="preserve"> lettura della norma per esplicitare al meglio le operazioni di voto e comunica che il prossimo consiglio sarà convocato dopo le vacanze di Natale per  avere tempi e spazi che permettano a tutti di entrare nel merito dei percorsi.</w:t>
      </w:r>
    </w:p>
    <w:p w:rsidR="00447941" w:rsidRPr="00D55A6D" w:rsidRDefault="00447941" w:rsidP="00C51793">
      <w:pPr>
        <w:jc w:val="both"/>
        <w:rPr>
          <w:b/>
          <w:u w:val="single"/>
        </w:rPr>
      </w:pPr>
      <w:r>
        <w:rPr>
          <w:b/>
          <w:i/>
          <w:u w:val="single"/>
        </w:rPr>
        <w:t>S</w:t>
      </w:r>
      <w:r w:rsidRPr="00D55A6D">
        <w:rPr>
          <w:b/>
          <w:i/>
          <w:u w:val="single"/>
        </w:rPr>
        <w:t>i procede</w:t>
      </w:r>
      <w:r>
        <w:rPr>
          <w:b/>
          <w:i/>
          <w:u w:val="single"/>
        </w:rPr>
        <w:t xml:space="preserve"> quindi</w:t>
      </w:r>
      <w:r w:rsidRPr="00D55A6D">
        <w:rPr>
          <w:b/>
          <w:i/>
          <w:u w:val="single"/>
        </w:rPr>
        <w:t xml:space="preserve"> alla votazione</w:t>
      </w:r>
    </w:p>
    <w:p w:rsidR="00447941" w:rsidRPr="00D55A6D" w:rsidRDefault="00447941" w:rsidP="00C51793">
      <w:pPr>
        <w:contextualSpacing/>
        <w:jc w:val="both"/>
        <w:rPr>
          <w:b/>
          <w:u w:val="single"/>
        </w:rPr>
      </w:pPr>
      <w:r w:rsidRPr="00D55A6D">
        <w:rPr>
          <w:b/>
          <w:u w:val="single"/>
        </w:rPr>
        <w:t xml:space="preserve">Vengono votati : </w:t>
      </w:r>
    </w:p>
    <w:p w:rsidR="00447941" w:rsidRDefault="00447941" w:rsidP="00C51793">
      <w:pPr>
        <w:contextualSpacing/>
        <w:jc w:val="both"/>
      </w:pPr>
      <w:r>
        <w:t>Rosi Chiara- voti 10</w:t>
      </w:r>
    </w:p>
    <w:p w:rsidR="00447941" w:rsidRDefault="00447941" w:rsidP="00C51793">
      <w:pPr>
        <w:contextualSpacing/>
        <w:jc w:val="both"/>
      </w:pPr>
      <w:r>
        <w:t>Calzoni  Michele- voti 8</w:t>
      </w:r>
    </w:p>
    <w:p w:rsidR="00447941" w:rsidRDefault="00447941" w:rsidP="00C51793">
      <w:pPr>
        <w:contextualSpacing/>
        <w:jc w:val="both"/>
        <w:rPr>
          <w:b/>
          <w:u w:val="single"/>
        </w:rPr>
      </w:pPr>
      <w:r w:rsidRPr="003622E5">
        <w:rPr>
          <w:b/>
          <w:u w:val="single"/>
        </w:rPr>
        <w:t>Risulta eletta</w:t>
      </w:r>
      <w:r w:rsidRPr="00202944">
        <w:rPr>
          <w:b/>
          <w:u w:val="single"/>
        </w:rPr>
        <w:t xml:space="preserve"> </w:t>
      </w:r>
      <w:r>
        <w:rPr>
          <w:b/>
          <w:u w:val="single"/>
        </w:rPr>
        <w:t xml:space="preserve">: </w:t>
      </w:r>
      <w:r w:rsidRPr="00202944">
        <w:rPr>
          <w:b/>
          <w:u w:val="single"/>
        </w:rPr>
        <w:t xml:space="preserve">Rosi Chiara con </w:t>
      </w:r>
      <w:r>
        <w:rPr>
          <w:b/>
          <w:u w:val="single"/>
        </w:rPr>
        <w:t xml:space="preserve"> voti </w:t>
      </w:r>
      <w:r w:rsidRPr="00202944">
        <w:rPr>
          <w:b/>
          <w:u w:val="single"/>
        </w:rPr>
        <w:t>10</w:t>
      </w:r>
      <w:r>
        <w:rPr>
          <w:b/>
          <w:u w:val="single"/>
        </w:rPr>
        <w:t xml:space="preserve"> Presidente del Consiglio d’Istituto </w:t>
      </w:r>
    </w:p>
    <w:p w:rsidR="00447941" w:rsidRDefault="00447941" w:rsidP="00C51793">
      <w:pPr>
        <w:contextualSpacing/>
        <w:jc w:val="both"/>
        <w:rPr>
          <w:b/>
          <w:u w:val="single"/>
        </w:rPr>
      </w:pPr>
    </w:p>
    <w:p w:rsidR="00447941" w:rsidRDefault="00447941" w:rsidP="00C51793">
      <w:pPr>
        <w:contextualSpacing/>
        <w:jc w:val="both"/>
      </w:pPr>
      <w:proofErr w:type="spellStart"/>
      <w:r>
        <w:t>Dorillo</w:t>
      </w:r>
      <w:proofErr w:type="spellEnd"/>
      <w:r>
        <w:t xml:space="preserve"> Debora propone come Vice-Presidente Calzoni Michele con elezione diretta per alzata di mano.</w:t>
      </w:r>
    </w:p>
    <w:p w:rsidR="00447941" w:rsidRDefault="00447941" w:rsidP="00C51793">
      <w:pPr>
        <w:contextualSpacing/>
        <w:jc w:val="both"/>
      </w:pPr>
      <w:r>
        <w:t>L’assemblea accetta e vota all’unanimità.</w:t>
      </w:r>
    </w:p>
    <w:p w:rsidR="00447941" w:rsidRDefault="00447941" w:rsidP="00C51793">
      <w:pPr>
        <w:contextualSpacing/>
        <w:jc w:val="both"/>
        <w:rPr>
          <w:b/>
          <w:u w:val="single"/>
        </w:rPr>
      </w:pPr>
      <w:r>
        <w:rPr>
          <w:b/>
          <w:u w:val="single"/>
        </w:rPr>
        <w:t>Calzoni Michele Vice- presidente del Consiglio d’Istituto</w:t>
      </w:r>
    </w:p>
    <w:p w:rsidR="00FB2C79" w:rsidRDefault="00FB2C79" w:rsidP="00C51793">
      <w:pPr>
        <w:contextualSpacing/>
        <w:jc w:val="both"/>
        <w:rPr>
          <w:b/>
          <w:u w:val="single"/>
        </w:rPr>
      </w:pPr>
    </w:p>
    <w:p w:rsidR="00FB2C79" w:rsidRPr="00202944" w:rsidRDefault="00FB2C79" w:rsidP="00FB2C79">
      <w:pPr>
        <w:contextualSpacing/>
        <w:jc w:val="both"/>
        <w:rPr>
          <w:b/>
          <w:u w:val="single"/>
        </w:rPr>
      </w:pPr>
      <w:r>
        <w:rPr>
          <w:b/>
          <w:u w:val="single"/>
        </w:rPr>
        <w:t>Punto 3</w:t>
      </w:r>
      <w:r w:rsidRPr="00202944">
        <w:rPr>
          <w:b/>
          <w:u w:val="single"/>
        </w:rPr>
        <w:t xml:space="preserve">-Elezione </w:t>
      </w:r>
      <w:r>
        <w:rPr>
          <w:b/>
          <w:u w:val="single"/>
        </w:rPr>
        <w:t>Membri della Giunta Esecutiva  (Delibera n. 3)</w:t>
      </w:r>
    </w:p>
    <w:p w:rsidR="00FB2C79" w:rsidRDefault="00FB2C79" w:rsidP="00C51793">
      <w:pPr>
        <w:contextualSpacing/>
        <w:jc w:val="both"/>
        <w:rPr>
          <w:b/>
          <w:u w:val="single"/>
        </w:rPr>
      </w:pPr>
    </w:p>
    <w:p w:rsidR="00620CC4" w:rsidRDefault="00447941" w:rsidP="00C51793">
      <w:pPr>
        <w:contextualSpacing/>
        <w:jc w:val="both"/>
      </w:pPr>
      <w:r>
        <w:t xml:space="preserve">Si passa quindi all’elezione della Giunta </w:t>
      </w:r>
      <w:r w:rsidR="00620CC4">
        <w:t>Esecutiva</w:t>
      </w:r>
      <w:r>
        <w:t xml:space="preserve"> che è  composta da 2 genitori, 1 docente 1 r</w:t>
      </w:r>
      <w:r w:rsidR="00620CC4">
        <w:t xml:space="preserve">appresentante del personale ATA e  dai membri di diritto Dirigente Scolastico (Presidente G.E.) e  Direttore  </w:t>
      </w:r>
      <w:proofErr w:type="spellStart"/>
      <w:r w:rsidR="00620CC4">
        <w:t>s.g.a</w:t>
      </w:r>
      <w:proofErr w:type="spellEnd"/>
      <w:r w:rsidR="00620CC4">
        <w:t xml:space="preserve">.(Segretario G.E.). </w:t>
      </w:r>
    </w:p>
    <w:p w:rsidR="00447941" w:rsidRDefault="00447941" w:rsidP="00C51793">
      <w:pPr>
        <w:contextualSpacing/>
        <w:jc w:val="both"/>
        <w:rPr>
          <w:b/>
          <w:u w:val="single"/>
        </w:rPr>
      </w:pPr>
      <w:r w:rsidRPr="00DA3A0B">
        <w:rPr>
          <w:b/>
          <w:u w:val="single"/>
        </w:rPr>
        <w:t>Vengono Votati</w:t>
      </w:r>
      <w:r>
        <w:rPr>
          <w:b/>
          <w:u w:val="single"/>
        </w:rPr>
        <w:t>:</w:t>
      </w:r>
    </w:p>
    <w:p w:rsidR="00447941" w:rsidRDefault="00447941" w:rsidP="00C51793">
      <w:pPr>
        <w:contextualSpacing/>
        <w:jc w:val="both"/>
      </w:pPr>
      <w:r>
        <w:t>Belardinelli Marco- voti 17</w:t>
      </w:r>
    </w:p>
    <w:p w:rsidR="00447941" w:rsidRDefault="00447941" w:rsidP="00C51793">
      <w:pPr>
        <w:contextualSpacing/>
        <w:jc w:val="both"/>
      </w:pPr>
      <w:r>
        <w:t>Bruni Giselda Marina- voti 17</w:t>
      </w:r>
    </w:p>
    <w:p w:rsidR="00447941" w:rsidRDefault="00447941" w:rsidP="00C51793">
      <w:pPr>
        <w:contextualSpacing/>
        <w:jc w:val="both"/>
      </w:pPr>
      <w:r>
        <w:t>Cecchini Katiuscia- voti 16</w:t>
      </w:r>
    </w:p>
    <w:p w:rsidR="00447941" w:rsidRDefault="00447941" w:rsidP="00C51793">
      <w:pPr>
        <w:contextualSpacing/>
        <w:jc w:val="both"/>
      </w:pPr>
      <w:r>
        <w:t>Ragno Carla- voti 16</w:t>
      </w:r>
    </w:p>
    <w:p w:rsidR="00447941" w:rsidRDefault="00447941" w:rsidP="00C51793">
      <w:pPr>
        <w:contextualSpacing/>
        <w:jc w:val="both"/>
      </w:pPr>
      <w:r>
        <w:t>Posti Andrea- voti 1</w:t>
      </w:r>
    </w:p>
    <w:p w:rsidR="00447941" w:rsidRDefault="00447941" w:rsidP="00C51793">
      <w:pPr>
        <w:contextualSpacing/>
        <w:jc w:val="both"/>
      </w:pPr>
      <w:r>
        <w:t>Seghetta Paola- voti 1</w:t>
      </w:r>
    </w:p>
    <w:p w:rsidR="00447941" w:rsidRDefault="00447941" w:rsidP="00C51793">
      <w:pPr>
        <w:contextualSpacing/>
        <w:jc w:val="both"/>
      </w:pPr>
      <w:proofErr w:type="spellStart"/>
      <w:r>
        <w:t>Civicchioni</w:t>
      </w:r>
      <w:proofErr w:type="spellEnd"/>
      <w:r>
        <w:t xml:space="preserve"> </w:t>
      </w:r>
      <w:proofErr w:type="spellStart"/>
      <w:r>
        <w:t>AnnaMaria</w:t>
      </w:r>
      <w:proofErr w:type="spellEnd"/>
      <w:r>
        <w:t>- voti 1</w:t>
      </w:r>
    </w:p>
    <w:p w:rsidR="00447941" w:rsidRDefault="00447941" w:rsidP="00C51793">
      <w:pPr>
        <w:contextualSpacing/>
        <w:jc w:val="both"/>
        <w:rPr>
          <w:b/>
          <w:u w:val="single"/>
        </w:rPr>
      </w:pPr>
      <w:r w:rsidRPr="00DA3A0B">
        <w:rPr>
          <w:b/>
          <w:u w:val="single"/>
        </w:rPr>
        <w:t>Risultano eletti</w:t>
      </w:r>
      <w:r>
        <w:rPr>
          <w:b/>
          <w:u w:val="single"/>
        </w:rPr>
        <w:t>:</w:t>
      </w:r>
    </w:p>
    <w:p w:rsidR="00447941" w:rsidRPr="00DA3A0B" w:rsidRDefault="00447941" w:rsidP="00C51793">
      <w:pPr>
        <w:contextualSpacing/>
        <w:jc w:val="both"/>
        <w:rPr>
          <w:i/>
        </w:rPr>
      </w:pPr>
      <w:proofErr w:type="spellStart"/>
      <w:r w:rsidRPr="00DA3A0B">
        <w:t>Belarinelli</w:t>
      </w:r>
      <w:proofErr w:type="spellEnd"/>
      <w:r w:rsidRPr="00DA3A0B">
        <w:t xml:space="preserve"> Marco e  Cecchini Katiuscia per la </w:t>
      </w:r>
      <w:r w:rsidRPr="00DA3A0B">
        <w:rPr>
          <w:i/>
        </w:rPr>
        <w:t>componente genitori</w:t>
      </w:r>
    </w:p>
    <w:p w:rsidR="00447941" w:rsidRPr="00DA3A0B" w:rsidRDefault="00447941" w:rsidP="00C51793">
      <w:pPr>
        <w:contextualSpacing/>
        <w:jc w:val="both"/>
      </w:pPr>
      <w:r w:rsidRPr="00DA3A0B">
        <w:t xml:space="preserve">Bruni Giselda Marina per la </w:t>
      </w:r>
      <w:r w:rsidRPr="00DA3A0B">
        <w:rPr>
          <w:i/>
        </w:rPr>
        <w:t>componente docenti</w:t>
      </w:r>
    </w:p>
    <w:p w:rsidR="00447941" w:rsidRDefault="00447941" w:rsidP="00C51793">
      <w:pPr>
        <w:contextualSpacing/>
        <w:jc w:val="both"/>
      </w:pPr>
      <w:r w:rsidRPr="00DA3A0B">
        <w:t xml:space="preserve">Ragno Carla per la </w:t>
      </w:r>
      <w:r w:rsidRPr="00DA3A0B">
        <w:rPr>
          <w:i/>
        </w:rPr>
        <w:t>componente ATA</w:t>
      </w:r>
      <w:r w:rsidRPr="00DA3A0B">
        <w:t xml:space="preserve"> </w:t>
      </w:r>
    </w:p>
    <w:p w:rsidR="00FB2C79" w:rsidRDefault="00FB2C79" w:rsidP="00C51793">
      <w:pPr>
        <w:contextualSpacing/>
        <w:jc w:val="both"/>
      </w:pPr>
    </w:p>
    <w:p w:rsidR="00447941" w:rsidRDefault="00447941" w:rsidP="00C51793">
      <w:pPr>
        <w:contextualSpacing/>
        <w:jc w:val="both"/>
      </w:pPr>
      <w:r>
        <w:t>Terminati i punti all’orine del giorno la seduta è tolta alle ore 20.00</w:t>
      </w:r>
    </w:p>
    <w:p w:rsidR="00C51793" w:rsidRDefault="00C51793" w:rsidP="00C51793">
      <w:pPr>
        <w:contextualSpacing/>
        <w:jc w:val="both"/>
      </w:pPr>
    </w:p>
    <w:p w:rsidR="00C51793" w:rsidRDefault="00C51793" w:rsidP="00C51793">
      <w:pPr>
        <w:contextualSpacing/>
        <w:jc w:val="both"/>
      </w:pPr>
    </w:p>
    <w:p w:rsidR="004D643E" w:rsidRPr="004D643E" w:rsidRDefault="004D643E" w:rsidP="004D643E">
      <w:pPr>
        <w:tabs>
          <w:tab w:val="center" w:pos="6840"/>
        </w:tabs>
        <w:spacing w:after="0" w:line="240" w:lineRule="auto"/>
        <w:ind w:right="-36"/>
        <w:rPr>
          <w:rFonts w:ascii="Times New Roman" w:eastAsia="Times New Roman" w:hAnsi="Times New Roman" w:cs="Times New Roman"/>
          <w:szCs w:val="21"/>
          <w:lang w:eastAsia="it-IT"/>
        </w:rPr>
      </w:pPr>
      <w:r w:rsidRPr="004D643E">
        <w:rPr>
          <w:rFonts w:ascii="Times New Roman" w:eastAsia="Times New Roman" w:hAnsi="Times New Roman" w:cs="Times New Roman"/>
          <w:szCs w:val="21"/>
          <w:lang w:eastAsia="it-IT"/>
        </w:rPr>
        <w:t xml:space="preserve">  </w:t>
      </w:r>
      <w:r w:rsidR="00387939">
        <w:rPr>
          <w:rFonts w:ascii="Times New Roman" w:eastAsia="Times New Roman" w:hAnsi="Times New Roman" w:cs="Times New Roman"/>
          <w:szCs w:val="21"/>
          <w:lang w:eastAsia="it-IT"/>
        </w:rPr>
        <w:t xml:space="preserve">     </w:t>
      </w:r>
      <w:r w:rsidRPr="004D643E">
        <w:rPr>
          <w:rFonts w:ascii="Times New Roman" w:eastAsia="Times New Roman" w:hAnsi="Times New Roman" w:cs="Times New Roman"/>
          <w:szCs w:val="21"/>
          <w:lang w:eastAsia="it-IT"/>
        </w:rPr>
        <w:t xml:space="preserve"> IL SEGRETARIO</w:t>
      </w:r>
      <w:r w:rsidRPr="004D643E">
        <w:rPr>
          <w:rFonts w:ascii="Times New Roman" w:eastAsia="Times New Roman" w:hAnsi="Times New Roman" w:cs="Times New Roman"/>
          <w:szCs w:val="21"/>
          <w:lang w:eastAsia="it-IT"/>
        </w:rPr>
        <w:tab/>
        <w:t xml:space="preserve">IL PRESIDENTE DEL </w:t>
      </w:r>
    </w:p>
    <w:p w:rsidR="004D643E" w:rsidRPr="004D643E" w:rsidRDefault="004D643E" w:rsidP="004D643E">
      <w:pPr>
        <w:tabs>
          <w:tab w:val="center" w:pos="6840"/>
        </w:tabs>
        <w:spacing w:after="0" w:line="240" w:lineRule="auto"/>
        <w:ind w:right="-36"/>
        <w:rPr>
          <w:rFonts w:ascii="Times New Roman" w:eastAsia="Times New Roman" w:hAnsi="Times New Roman" w:cs="Times New Roman"/>
          <w:szCs w:val="21"/>
          <w:lang w:eastAsia="it-IT"/>
        </w:rPr>
      </w:pPr>
      <w:r w:rsidRPr="004D643E">
        <w:rPr>
          <w:rFonts w:ascii="Times New Roman" w:eastAsia="Times New Roman" w:hAnsi="Times New Roman" w:cs="Times New Roman"/>
          <w:szCs w:val="21"/>
          <w:lang w:eastAsia="it-IT"/>
        </w:rPr>
        <w:t xml:space="preserve">      CONSIGLIO ISTITUTO</w:t>
      </w:r>
      <w:r w:rsidRPr="004D643E">
        <w:rPr>
          <w:rFonts w:ascii="Times New Roman" w:eastAsia="Times New Roman" w:hAnsi="Times New Roman" w:cs="Times New Roman"/>
          <w:szCs w:val="21"/>
          <w:lang w:eastAsia="it-IT"/>
        </w:rPr>
        <w:tab/>
        <w:t>CONSIGLIO D’ISTITUTO</w:t>
      </w:r>
    </w:p>
    <w:p w:rsidR="004D643E" w:rsidRPr="004D643E" w:rsidRDefault="004D643E" w:rsidP="004D643E">
      <w:pPr>
        <w:tabs>
          <w:tab w:val="center" w:pos="6840"/>
        </w:tabs>
        <w:spacing w:after="0" w:line="240" w:lineRule="auto"/>
        <w:ind w:right="-36"/>
        <w:rPr>
          <w:rFonts w:ascii="Times New Roman" w:eastAsia="Times New Roman" w:hAnsi="Times New Roman" w:cs="Times New Roman"/>
          <w:i/>
          <w:iCs/>
          <w:smallCaps/>
          <w:sz w:val="24"/>
          <w:szCs w:val="21"/>
          <w:lang w:eastAsia="it-IT"/>
        </w:rPr>
      </w:pPr>
      <w:r w:rsidRPr="004D643E">
        <w:rPr>
          <w:rFonts w:ascii="Times New Roman" w:eastAsia="Times New Roman" w:hAnsi="Times New Roman" w:cs="Times New Roman"/>
          <w:i/>
          <w:sz w:val="20"/>
          <w:szCs w:val="21"/>
          <w:lang w:eastAsia="it-IT"/>
        </w:rPr>
        <w:t xml:space="preserve">      </w:t>
      </w:r>
      <w:r w:rsidR="00387939">
        <w:rPr>
          <w:rFonts w:ascii="Times New Roman" w:eastAsia="Times New Roman" w:hAnsi="Times New Roman" w:cs="Times New Roman"/>
          <w:i/>
          <w:sz w:val="20"/>
          <w:szCs w:val="21"/>
          <w:lang w:eastAsia="it-IT"/>
        </w:rPr>
        <w:t xml:space="preserve">Prof.ssa Bruni Giselda </w:t>
      </w:r>
      <w:r w:rsidR="00FB2C79">
        <w:rPr>
          <w:rFonts w:ascii="Times New Roman" w:eastAsia="Times New Roman" w:hAnsi="Times New Roman" w:cs="Times New Roman"/>
          <w:i/>
          <w:sz w:val="20"/>
          <w:szCs w:val="21"/>
          <w:lang w:eastAsia="it-IT"/>
        </w:rPr>
        <w:t>Marina</w:t>
      </w:r>
      <w:r w:rsidRPr="004D643E">
        <w:rPr>
          <w:rFonts w:ascii="Times New Roman" w:eastAsia="Times New Roman" w:hAnsi="Times New Roman" w:cs="Times New Roman"/>
          <w:sz w:val="20"/>
          <w:szCs w:val="21"/>
          <w:lang w:eastAsia="it-IT"/>
        </w:rPr>
        <w:tab/>
      </w:r>
      <w:r w:rsidR="00FB2C79">
        <w:rPr>
          <w:rFonts w:ascii="Times New Roman" w:eastAsia="Times New Roman" w:hAnsi="Times New Roman" w:cs="Times New Roman"/>
          <w:i/>
          <w:iCs/>
          <w:sz w:val="24"/>
          <w:szCs w:val="21"/>
          <w:lang w:eastAsia="it-IT"/>
        </w:rPr>
        <w:t xml:space="preserve">Dott.ssa Giovanna </w:t>
      </w:r>
      <w:proofErr w:type="spellStart"/>
      <w:r w:rsidR="00FB2C79">
        <w:rPr>
          <w:rFonts w:ascii="Times New Roman" w:eastAsia="Times New Roman" w:hAnsi="Times New Roman" w:cs="Times New Roman"/>
          <w:i/>
          <w:iCs/>
          <w:sz w:val="24"/>
          <w:szCs w:val="21"/>
          <w:lang w:eastAsia="it-IT"/>
        </w:rPr>
        <w:t>Filomeni</w:t>
      </w:r>
      <w:proofErr w:type="spellEnd"/>
    </w:p>
    <w:p w:rsidR="004D643E" w:rsidRPr="004D643E" w:rsidRDefault="004D643E" w:rsidP="004D643E">
      <w:pPr>
        <w:tabs>
          <w:tab w:val="center" w:pos="6840"/>
        </w:tabs>
        <w:spacing w:after="0" w:line="240" w:lineRule="auto"/>
        <w:ind w:right="-36"/>
        <w:rPr>
          <w:rFonts w:ascii="Times New Roman" w:eastAsia="Times New Roman" w:hAnsi="Times New Roman" w:cs="Times New Roman"/>
          <w:i/>
          <w:iCs/>
          <w:smallCaps/>
          <w:sz w:val="20"/>
          <w:szCs w:val="21"/>
          <w:lang w:eastAsia="it-IT"/>
        </w:rPr>
      </w:pPr>
    </w:p>
    <w:p w:rsidR="00447941" w:rsidRPr="00DA3A0B" w:rsidRDefault="00447941" w:rsidP="00C51793">
      <w:pPr>
        <w:contextualSpacing/>
        <w:jc w:val="both"/>
      </w:pPr>
    </w:p>
    <w:p w:rsidR="005651BE" w:rsidRPr="005651BE" w:rsidRDefault="005651BE" w:rsidP="00C51793">
      <w:pPr>
        <w:tabs>
          <w:tab w:val="left" w:pos="4500"/>
          <w:tab w:val="left" w:pos="7200"/>
        </w:tabs>
        <w:spacing w:after="0" w:line="240" w:lineRule="auto"/>
        <w:ind w:left="70"/>
        <w:jc w:val="both"/>
        <w:rPr>
          <w:rFonts w:ascii="Times New Roman" w:eastAsia="Times New Roman" w:hAnsi="Times New Roman" w:cs="Times New Roman"/>
          <w:b/>
          <w:smallCaps/>
          <w:sz w:val="20"/>
          <w:szCs w:val="24"/>
          <w:lang w:eastAsia="it-IT"/>
        </w:rPr>
      </w:pPr>
    </w:p>
    <w:p w:rsidR="00574AF3" w:rsidRPr="00447941" w:rsidRDefault="005651BE" w:rsidP="00C51793">
      <w:pPr>
        <w:tabs>
          <w:tab w:val="left" w:pos="6060"/>
        </w:tabs>
        <w:jc w:val="both"/>
        <w:rPr>
          <w:rFonts w:asciiTheme="minorHAnsi" w:eastAsiaTheme="minorHAnsi" w:hAnsiTheme="minorHAnsi" w:cstheme="minorBidi"/>
        </w:rPr>
      </w:pPr>
      <w:r w:rsidRPr="00447941">
        <w:rPr>
          <w:rFonts w:asciiTheme="minorHAnsi" w:eastAsiaTheme="minorHAnsi" w:hAnsiTheme="minorHAnsi" w:cstheme="minorBidi"/>
        </w:rPr>
        <w:tab/>
      </w:r>
    </w:p>
    <w:sectPr w:rsidR="00574AF3" w:rsidRPr="00447941" w:rsidSect="00FA23CB">
      <w:pgSz w:w="11906" w:h="16838"/>
      <w:pgMar w:top="28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77">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198"/>
    <w:multiLevelType w:val="multilevel"/>
    <w:tmpl w:val="F9C0D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AC524E"/>
    <w:multiLevelType w:val="hybridMultilevel"/>
    <w:tmpl w:val="7FE4D2E0"/>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
    <w:nsid w:val="536C275E"/>
    <w:multiLevelType w:val="hybridMultilevel"/>
    <w:tmpl w:val="0BE8384C"/>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DD0B20"/>
    <w:multiLevelType w:val="multilevel"/>
    <w:tmpl w:val="E6C23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77"/>
    <w:rsid w:val="00077779"/>
    <w:rsid w:val="00103516"/>
    <w:rsid w:val="00125002"/>
    <w:rsid w:val="00387939"/>
    <w:rsid w:val="003F5EE1"/>
    <w:rsid w:val="00447941"/>
    <w:rsid w:val="0048074C"/>
    <w:rsid w:val="004D643E"/>
    <w:rsid w:val="0053007D"/>
    <w:rsid w:val="005651BE"/>
    <w:rsid w:val="00567442"/>
    <w:rsid w:val="00574AF3"/>
    <w:rsid w:val="00575FEA"/>
    <w:rsid w:val="005A3AA6"/>
    <w:rsid w:val="005B5B67"/>
    <w:rsid w:val="00620148"/>
    <w:rsid w:val="00620CC4"/>
    <w:rsid w:val="00834066"/>
    <w:rsid w:val="00871061"/>
    <w:rsid w:val="00872A5A"/>
    <w:rsid w:val="008B5735"/>
    <w:rsid w:val="00923C77"/>
    <w:rsid w:val="00945CFF"/>
    <w:rsid w:val="00C51793"/>
    <w:rsid w:val="00E837F1"/>
    <w:rsid w:val="00EF7B24"/>
    <w:rsid w:val="00F00220"/>
    <w:rsid w:val="00F2686E"/>
    <w:rsid w:val="00FA23CB"/>
    <w:rsid w:val="00FB2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qFormat/>
    <w:pPr>
      <w:keepNext/>
      <w:keepLines/>
      <w:spacing w:before="480" w:after="0"/>
      <w:outlineLvl w:val="0"/>
    </w:pPr>
    <w:rPr>
      <w:rFonts w:ascii="Cambria" w:hAnsi="Cambria"/>
      <w:b/>
      <w:bCs/>
      <w:color w:val="365F91"/>
      <w:sz w:val="28"/>
      <w:szCs w:val="28"/>
    </w:rPr>
  </w:style>
  <w:style w:type="paragraph" w:styleId="Titolo2">
    <w:name w:val="heading 2"/>
    <w:basedOn w:val="Normale"/>
    <w:qFormat/>
    <w:pPr>
      <w:keepNext/>
      <w:keepLines/>
      <w:spacing w:before="200" w:after="0"/>
      <w:outlineLvl w:val="1"/>
    </w:pPr>
    <w:rPr>
      <w:rFonts w:ascii="Cambria" w:hAnsi="Cambria"/>
      <w:b/>
      <w:bCs/>
      <w:color w:val="4F81BD"/>
      <w:sz w:val="26"/>
      <w:szCs w:val="26"/>
    </w:rPr>
  </w:style>
  <w:style w:type="paragraph" w:styleId="Titolo3">
    <w:name w:val="heading 3"/>
    <w:basedOn w:val="Normale"/>
    <w:qFormat/>
    <w:pPr>
      <w:keepNext/>
      <w:keepLines/>
      <w:spacing w:before="200" w:after="0"/>
      <w:outlineLvl w:val="2"/>
    </w:pPr>
    <w:rPr>
      <w:rFonts w:ascii="Cambria" w:hAnsi="Cambria"/>
      <w:b/>
      <w:bCs/>
      <w:color w:val="4F81BD"/>
    </w:rPr>
  </w:style>
  <w:style w:type="paragraph" w:styleId="Titolo5">
    <w:name w:val="heading 5"/>
    <w:basedOn w:val="Normale"/>
    <w:qFormat/>
    <w:pPr>
      <w:keepNext/>
      <w:keepLines/>
      <w:spacing w:before="200" w:after="0"/>
      <w:outlineLvl w:val="4"/>
    </w:pPr>
    <w:rPr>
      <w:rFonts w:ascii="Cambria" w:hAnsi="Cambria"/>
      <w:color w:val="243F60"/>
    </w:rPr>
  </w:style>
  <w:style w:type="paragraph" w:styleId="Titolo6">
    <w:name w:val="heading 6"/>
    <w:basedOn w:val="Normale"/>
    <w:qFormat/>
    <w:pPr>
      <w:keepNext/>
      <w:keepLines/>
      <w:spacing w:before="200" w:after="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Cambria" w:eastAsia="Calibri" w:hAnsi="Cambria" w:cs="Tahoma"/>
      <w:b/>
      <w:bCs/>
      <w:color w:val="4F81BD"/>
      <w:sz w:val="26"/>
      <w:szCs w:val="26"/>
    </w:rPr>
  </w:style>
  <w:style w:type="character" w:customStyle="1" w:styleId="Titolo5Carattere">
    <w:name w:val="Titolo 5 Carattere"/>
    <w:basedOn w:val="Carpredefinitoparagrafo"/>
    <w:qFormat/>
    <w:rPr>
      <w:rFonts w:ascii="Cambria" w:eastAsia="Calibri" w:hAnsi="Cambria" w:cs="Tahoma"/>
      <w:color w:val="243F60"/>
    </w:rPr>
  </w:style>
  <w:style w:type="character" w:customStyle="1" w:styleId="Titolo6Carattere">
    <w:name w:val="Titolo 6 Carattere"/>
    <w:basedOn w:val="Carpredefinitoparagrafo"/>
    <w:qFormat/>
    <w:rPr>
      <w:rFonts w:ascii="Cambria" w:eastAsia="Calibri" w:hAnsi="Cambria" w:cs="Tahoma"/>
      <w:i/>
      <w:iCs/>
      <w:color w:val="243F60"/>
    </w:rPr>
  </w:style>
  <w:style w:type="character" w:customStyle="1" w:styleId="CollegamentoInternet">
    <w:name w:val="Collegamento Internet"/>
    <w:basedOn w:val="Carpredefinitoparagrafo"/>
    <w:rPr>
      <w:color w:val="0000FF"/>
      <w:u w:val="single"/>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Titolo1Carattere">
    <w:name w:val="Titolo 1 Carattere"/>
    <w:basedOn w:val="Carpredefinitoparagrafo"/>
    <w:qFormat/>
    <w:rPr>
      <w:rFonts w:ascii="Cambria" w:eastAsia="Calibri" w:hAnsi="Cambria" w:cs="Tahoma"/>
      <w:b/>
      <w:bCs/>
      <w:color w:val="365F91"/>
      <w:sz w:val="28"/>
      <w:szCs w:val="28"/>
    </w:rPr>
  </w:style>
  <w:style w:type="character" w:customStyle="1" w:styleId="Titolo3Carattere">
    <w:name w:val="Titolo 3 Carattere"/>
    <w:basedOn w:val="Carpredefinitoparagrafo"/>
    <w:qFormat/>
    <w:rPr>
      <w:rFonts w:ascii="Cambria" w:eastAsia="Calibri" w:hAnsi="Cambria" w:cs="Tahoma"/>
      <w:b/>
      <w:bCs/>
      <w:color w:val="4F81BD"/>
    </w:rPr>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ar-SA"/>
    </w:rPr>
  </w:style>
  <w:style w:type="character" w:customStyle="1" w:styleId="TitoloCarattere">
    <w:name w:val="Titolo Carattere"/>
    <w:basedOn w:val="Carpredefinitoparagrafo"/>
    <w:qFormat/>
    <w:rPr>
      <w:rFonts w:ascii="Times New Roman" w:eastAsia="Times New Roman" w:hAnsi="Times New Roman" w:cs="Times New Roman"/>
      <w:b/>
      <w:sz w:val="24"/>
      <w:szCs w:val="20"/>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spacing w:after="0" w:line="240" w:lineRule="auto"/>
      <w:jc w:val="center"/>
    </w:pPr>
    <w:rPr>
      <w:rFonts w:ascii="Times New Roman" w:eastAsia="Times New Roman" w:hAnsi="Times New Roman" w:cs="Times New Roman"/>
      <w:b/>
      <w:sz w:val="24"/>
      <w:szCs w:val="20"/>
      <w:lang w:eastAsia="it-IT"/>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Testofumetto">
    <w:name w:val="Balloon Text"/>
    <w:basedOn w:val="Normale"/>
    <w:qFormat/>
    <w:pPr>
      <w:spacing w:after="0" w:line="240" w:lineRule="auto"/>
    </w:pPr>
    <w:rPr>
      <w:rFonts w:ascii="Tahoma" w:hAnsi="Tahoma"/>
      <w:sz w:val="16"/>
      <w:szCs w:val="16"/>
    </w:rPr>
  </w:style>
  <w:style w:type="paragraph" w:styleId="Paragrafoelenco">
    <w:name w:val="List Paragraph"/>
    <w:basedOn w:val="Normale"/>
    <w:uiPriority w:val="34"/>
    <w:qFormat/>
    <w:pPr>
      <w:ind w:left="720"/>
      <w:contextualSpacing/>
    </w:pPr>
  </w:style>
  <w:style w:type="paragraph" w:styleId="Pidipagina">
    <w:name w:val="footer"/>
    <w:basedOn w:val="Normal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Pr>
      <w:rFonts w:ascii="Times New Roman" w:eastAsia="Times New Roman" w:hAnsi="Times New Roman" w:cs="Times New Roman"/>
      <w:color w:val="000000"/>
      <w:sz w:val="24"/>
      <w:szCs w:val="24"/>
      <w:lang w:eastAsia="it-IT"/>
    </w:rPr>
  </w:style>
  <w:style w:type="paragraph" w:styleId="Nessunaspaziatura">
    <w:name w:val="No Spacing"/>
    <w:qFormat/>
  </w:style>
  <w:style w:type="paragraph" w:customStyle="1" w:styleId="Contenutocornice">
    <w:name w:val="Contenuto cornice"/>
    <w:basedOn w:val="Normale"/>
    <w:qFormat/>
  </w:style>
  <w:style w:type="paragraph" w:customStyle="1" w:styleId="Nessunaspaziatura1">
    <w:name w:val="Nessuna spaziatura1"/>
    <w:rsid w:val="00F2686E"/>
    <w:pPr>
      <w:suppressAutoHyphens/>
      <w:spacing w:line="100" w:lineRule="atLeast"/>
    </w:pPr>
    <w:rPr>
      <w:rFonts w:eastAsia="SimSun" w:cs="font37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qFormat/>
    <w:pPr>
      <w:keepNext/>
      <w:keepLines/>
      <w:spacing w:before="480" w:after="0"/>
      <w:outlineLvl w:val="0"/>
    </w:pPr>
    <w:rPr>
      <w:rFonts w:ascii="Cambria" w:hAnsi="Cambria"/>
      <w:b/>
      <w:bCs/>
      <w:color w:val="365F91"/>
      <w:sz w:val="28"/>
      <w:szCs w:val="28"/>
    </w:rPr>
  </w:style>
  <w:style w:type="paragraph" w:styleId="Titolo2">
    <w:name w:val="heading 2"/>
    <w:basedOn w:val="Normale"/>
    <w:qFormat/>
    <w:pPr>
      <w:keepNext/>
      <w:keepLines/>
      <w:spacing w:before="200" w:after="0"/>
      <w:outlineLvl w:val="1"/>
    </w:pPr>
    <w:rPr>
      <w:rFonts w:ascii="Cambria" w:hAnsi="Cambria"/>
      <w:b/>
      <w:bCs/>
      <w:color w:val="4F81BD"/>
      <w:sz w:val="26"/>
      <w:szCs w:val="26"/>
    </w:rPr>
  </w:style>
  <w:style w:type="paragraph" w:styleId="Titolo3">
    <w:name w:val="heading 3"/>
    <w:basedOn w:val="Normale"/>
    <w:qFormat/>
    <w:pPr>
      <w:keepNext/>
      <w:keepLines/>
      <w:spacing w:before="200" w:after="0"/>
      <w:outlineLvl w:val="2"/>
    </w:pPr>
    <w:rPr>
      <w:rFonts w:ascii="Cambria" w:hAnsi="Cambria"/>
      <w:b/>
      <w:bCs/>
      <w:color w:val="4F81BD"/>
    </w:rPr>
  </w:style>
  <w:style w:type="paragraph" w:styleId="Titolo5">
    <w:name w:val="heading 5"/>
    <w:basedOn w:val="Normale"/>
    <w:qFormat/>
    <w:pPr>
      <w:keepNext/>
      <w:keepLines/>
      <w:spacing w:before="200" w:after="0"/>
      <w:outlineLvl w:val="4"/>
    </w:pPr>
    <w:rPr>
      <w:rFonts w:ascii="Cambria" w:hAnsi="Cambria"/>
      <w:color w:val="243F60"/>
    </w:rPr>
  </w:style>
  <w:style w:type="paragraph" w:styleId="Titolo6">
    <w:name w:val="heading 6"/>
    <w:basedOn w:val="Normale"/>
    <w:qFormat/>
    <w:pPr>
      <w:keepNext/>
      <w:keepLines/>
      <w:spacing w:before="200" w:after="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Cambria" w:eastAsia="Calibri" w:hAnsi="Cambria" w:cs="Tahoma"/>
      <w:b/>
      <w:bCs/>
      <w:color w:val="4F81BD"/>
      <w:sz w:val="26"/>
      <w:szCs w:val="26"/>
    </w:rPr>
  </w:style>
  <w:style w:type="character" w:customStyle="1" w:styleId="Titolo5Carattere">
    <w:name w:val="Titolo 5 Carattere"/>
    <w:basedOn w:val="Carpredefinitoparagrafo"/>
    <w:qFormat/>
    <w:rPr>
      <w:rFonts w:ascii="Cambria" w:eastAsia="Calibri" w:hAnsi="Cambria" w:cs="Tahoma"/>
      <w:color w:val="243F60"/>
    </w:rPr>
  </w:style>
  <w:style w:type="character" w:customStyle="1" w:styleId="Titolo6Carattere">
    <w:name w:val="Titolo 6 Carattere"/>
    <w:basedOn w:val="Carpredefinitoparagrafo"/>
    <w:qFormat/>
    <w:rPr>
      <w:rFonts w:ascii="Cambria" w:eastAsia="Calibri" w:hAnsi="Cambria" w:cs="Tahoma"/>
      <w:i/>
      <w:iCs/>
      <w:color w:val="243F60"/>
    </w:rPr>
  </w:style>
  <w:style w:type="character" w:customStyle="1" w:styleId="CollegamentoInternet">
    <w:name w:val="Collegamento Internet"/>
    <w:basedOn w:val="Carpredefinitoparagrafo"/>
    <w:rPr>
      <w:color w:val="0000FF"/>
      <w:u w:val="single"/>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Titolo1Carattere">
    <w:name w:val="Titolo 1 Carattere"/>
    <w:basedOn w:val="Carpredefinitoparagrafo"/>
    <w:qFormat/>
    <w:rPr>
      <w:rFonts w:ascii="Cambria" w:eastAsia="Calibri" w:hAnsi="Cambria" w:cs="Tahoma"/>
      <w:b/>
      <w:bCs/>
      <w:color w:val="365F91"/>
      <w:sz w:val="28"/>
      <w:szCs w:val="28"/>
    </w:rPr>
  </w:style>
  <w:style w:type="character" w:customStyle="1" w:styleId="Titolo3Carattere">
    <w:name w:val="Titolo 3 Carattere"/>
    <w:basedOn w:val="Carpredefinitoparagrafo"/>
    <w:qFormat/>
    <w:rPr>
      <w:rFonts w:ascii="Cambria" w:eastAsia="Calibri" w:hAnsi="Cambria" w:cs="Tahoma"/>
      <w:b/>
      <w:bCs/>
      <w:color w:val="4F81BD"/>
    </w:rPr>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ar-SA"/>
    </w:rPr>
  </w:style>
  <w:style w:type="character" w:customStyle="1" w:styleId="TitoloCarattere">
    <w:name w:val="Titolo Carattere"/>
    <w:basedOn w:val="Carpredefinitoparagrafo"/>
    <w:qFormat/>
    <w:rPr>
      <w:rFonts w:ascii="Times New Roman" w:eastAsia="Times New Roman" w:hAnsi="Times New Roman" w:cs="Times New Roman"/>
      <w:b/>
      <w:sz w:val="24"/>
      <w:szCs w:val="20"/>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spacing w:after="0" w:line="240" w:lineRule="auto"/>
      <w:jc w:val="center"/>
    </w:pPr>
    <w:rPr>
      <w:rFonts w:ascii="Times New Roman" w:eastAsia="Times New Roman" w:hAnsi="Times New Roman" w:cs="Times New Roman"/>
      <w:b/>
      <w:sz w:val="24"/>
      <w:szCs w:val="20"/>
      <w:lang w:eastAsia="it-IT"/>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Testofumetto">
    <w:name w:val="Balloon Text"/>
    <w:basedOn w:val="Normale"/>
    <w:qFormat/>
    <w:pPr>
      <w:spacing w:after="0" w:line="240" w:lineRule="auto"/>
    </w:pPr>
    <w:rPr>
      <w:rFonts w:ascii="Tahoma" w:hAnsi="Tahoma"/>
      <w:sz w:val="16"/>
      <w:szCs w:val="16"/>
    </w:rPr>
  </w:style>
  <w:style w:type="paragraph" w:styleId="Paragrafoelenco">
    <w:name w:val="List Paragraph"/>
    <w:basedOn w:val="Normale"/>
    <w:uiPriority w:val="34"/>
    <w:qFormat/>
    <w:pPr>
      <w:ind w:left="720"/>
      <w:contextualSpacing/>
    </w:pPr>
  </w:style>
  <w:style w:type="paragraph" w:styleId="Pidipagina">
    <w:name w:val="footer"/>
    <w:basedOn w:val="Normal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Pr>
      <w:rFonts w:ascii="Times New Roman" w:eastAsia="Times New Roman" w:hAnsi="Times New Roman" w:cs="Times New Roman"/>
      <w:color w:val="000000"/>
      <w:sz w:val="24"/>
      <w:szCs w:val="24"/>
      <w:lang w:eastAsia="it-IT"/>
    </w:rPr>
  </w:style>
  <w:style w:type="paragraph" w:styleId="Nessunaspaziatura">
    <w:name w:val="No Spacing"/>
    <w:qFormat/>
  </w:style>
  <w:style w:type="paragraph" w:customStyle="1" w:styleId="Contenutocornice">
    <w:name w:val="Contenuto cornice"/>
    <w:basedOn w:val="Normale"/>
    <w:qFormat/>
  </w:style>
  <w:style w:type="paragraph" w:customStyle="1" w:styleId="Nessunaspaziatura1">
    <w:name w:val="Nessuna spaziatura1"/>
    <w:rsid w:val="00F2686E"/>
    <w:pPr>
      <w:suppressAutoHyphens/>
      <w:spacing w:line="100" w:lineRule="atLeast"/>
    </w:pPr>
    <w:rPr>
      <w:rFonts w:eastAsia="SimSun" w:cs="font37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cpanicaletavernelle.gov.it/" TargetMode="External"/><Relationship Id="rId5" Type="http://schemas.openxmlformats.org/officeDocument/2006/relationships/webSettings" Target="webSettings.xml"/><Relationship Id="rId10" Type="http://schemas.openxmlformats.org/officeDocument/2006/relationships/hyperlink" Target="mailto:pgic81600c@pec.istruzione.it" TargetMode="External"/><Relationship Id="rId4" Type="http://schemas.openxmlformats.org/officeDocument/2006/relationships/settings" Target="settings.xml"/><Relationship Id="rId9" Type="http://schemas.openxmlformats.org/officeDocument/2006/relationships/hyperlink" Target="mailto:pgic870005@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Scuola15</dc:creator>
  <cp:lastModifiedBy>Scuola15</cp:lastModifiedBy>
  <cp:revision>3</cp:revision>
  <cp:lastPrinted>2018-01-17T16:07:00Z</cp:lastPrinted>
  <dcterms:created xsi:type="dcterms:W3CDTF">2018-01-17T14:12:00Z</dcterms:created>
  <dcterms:modified xsi:type="dcterms:W3CDTF">2018-01-17T16:10:00Z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